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635AD" w14:textId="77777777" w:rsidR="008658FC" w:rsidRDefault="008658FC" w:rsidP="008658FC">
      <w:pPr>
        <w:jc w:val="center"/>
        <w:rPr>
          <w:sz w:val="32"/>
          <w:szCs w:val="32"/>
        </w:rPr>
      </w:pPr>
    </w:p>
    <w:p w14:paraId="5C75F567" w14:textId="77777777" w:rsidR="008658FC" w:rsidRDefault="008658FC" w:rsidP="008658FC">
      <w:pPr>
        <w:jc w:val="center"/>
        <w:rPr>
          <w:sz w:val="32"/>
          <w:szCs w:val="32"/>
        </w:rPr>
      </w:pPr>
      <w:r>
        <w:rPr>
          <w:sz w:val="32"/>
          <w:szCs w:val="32"/>
        </w:rPr>
        <w:t>Table of Contents</w:t>
      </w:r>
    </w:p>
    <w:p w14:paraId="34545C2A" w14:textId="77777777" w:rsidR="008658FC" w:rsidRDefault="008658FC" w:rsidP="008658FC">
      <w:pPr>
        <w:spacing w:after="0" w:line="276" w:lineRule="auto"/>
        <w:jc w:val="both"/>
        <w:rPr>
          <w:sz w:val="28"/>
          <w:szCs w:val="28"/>
        </w:rPr>
      </w:pPr>
    </w:p>
    <w:p w14:paraId="236098BE" w14:textId="77777777" w:rsidR="008658FC" w:rsidRPr="00450395" w:rsidRDefault="008658FC" w:rsidP="008658FC">
      <w:pPr>
        <w:spacing w:after="0" w:line="276" w:lineRule="auto"/>
        <w:jc w:val="both"/>
        <w:rPr>
          <w:sz w:val="28"/>
          <w:szCs w:val="28"/>
        </w:rPr>
      </w:pPr>
      <w:r w:rsidRPr="00450395">
        <w:rPr>
          <w:sz w:val="28"/>
          <w:szCs w:val="28"/>
        </w:rPr>
        <w:t>Child Services</w:t>
      </w:r>
      <w:r>
        <w:rPr>
          <w:sz w:val="28"/>
          <w:szCs w:val="28"/>
        </w:rPr>
        <w:t xml:space="preserve"> …………………………………………………………………………………….………………..</w:t>
      </w:r>
      <w:r w:rsidRPr="00450395">
        <w:rPr>
          <w:sz w:val="28"/>
          <w:szCs w:val="28"/>
        </w:rPr>
        <w:t>2</w:t>
      </w:r>
    </w:p>
    <w:p w14:paraId="4BD07090" w14:textId="77777777" w:rsidR="008658FC" w:rsidRPr="00450395" w:rsidRDefault="008658FC" w:rsidP="008658FC">
      <w:pPr>
        <w:spacing w:after="0" w:line="276" w:lineRule="auto"/>
        <w:jc w:val="both"/>
        <w:rPr>
          <w:sz w:val="28"/>
          <w:szCs w:val="28"/>
        </w:rPr>
      </w:pPr>
      <w:r w:rsidRPr="00450395">
        <w:rPr>
          <w:sz w:val="28"/>
          <w:szCs w:val="28"/>
        </w:rPr>
        <w:t>Disabilities</w:t>
      </w:r>
      <w:r>
        <w:rPr>
          <w:sz w:val="28"/>
          <w:szCs w:val="28"/>
        </w:rPr>
        <w:t xml:space="preserve"> …………………………</w:t>
      </w:r>
      <w:r w:rsidR="001C3C6D">
        <w:rPr>
          <w:sz w:val="28"/>
          <w:szCs w:val="28"/>
        </w:rPr>
        <w:t>……………………………………………………………….…………….</w:t>
      </w:r>
      <w:r>
        <w:rPr>
          <w:sz w:val="28"/>
          <w:szCs w:val="28"/>
        </w:rPr>
        <w:t>2</w:t>
      </w:r>
      <w:r w:rsidR="001C3C6D">
        <w:rPr>
          <w:sz w:val="28"/>
          <w:szCs w:val="28"/>
        </w:rPr>
        <w:t>-3</w:t>
      </w:r>
    </w:p>
    <w:p w14:paraId="167B1F5A" w14:textId="77777777" w:rsidR="008658FC" w:rsidRPr="00450395" w:rsidRDefault="008658FC" w:rsidP="008658FC">
      <w:pPr>
        <w:spacing w:after="0" w:line="276" w:lineRule="auto"/>
        <w:jc w:val="both"/>
        <w:rPr>
          <w:sz w:val="28"/>
          <w:szCs w:val="28"/>
        </w:rPr>
      </w:pPr>
      <w:r w:rsidRPr="00450395">
        <w:rPr>
          <w:sz w:val="28"/>
          <w:szCs w:val="28"/>
        </w:rPr>
        <w:t>Financial</w:t>
      </w:r>
      <w:r>
        <w:rPr>
          <w:sz w:val="28"/>
          <w:szCs w:val="28"/>
        </w:rPr>
        <w:t xml:space="preserve"> ……………………………………………………………………………………………….……………..3</w:t>
      </w:r>
    </w:p>
    <w:p w14:paraId="0C6E8DC6" w14:textId="77777777" w:rsidR="008658FC" w:rsidRPr="00450395" w:rsidRDefault="008658FC" w:rsidP="008658FC">
      <w:pPr>
        <w:spacing w:after="0" w:line="276" w:lineRule="auto"/>
        <w:jc w:val="both"/>
        <w:rPr>
          <w:sz w:val="28"/>
          <w:szCs w:val="28"/>
        </w:rPr>
      </w:pPr>
      <w:r w:rsidRPr="00450395">
        <w:rPr>
          <w:sz w:val="28"/>
          <w:szCs w:val="28"/>
        </w:rPr>
        <w:t>Food</w:t>
      </w:r>
      <w:r>
        <w:rPr>
          <w:sz w:val="28"/>
          <w:szCs w:val="28"/>
        </w:rPr>
        <w:t xml:space="preserve"> ……………………………………</w:t>
      </w:r>
      <w:r w:rsidR="00921C73">
        <w:rPr>
          <w:sz w:val="28"/>
          <w:szCs w:val="28"/>
        </w:rPr>
        <w:t>………………………………………………………………….……………4</w:t>
      </w:r>
    </w:p>
    <w:p w14:paraId="0841A2C0" w14:textId="77777777" w:rsidR="008658FC" w:rsidRPr="00450395" w:rsidRDefault="008658FC" w:rsidP="008658FC">
      <w:pPr>
        <w:spacing w:after="0" w:line="276" w:lineRule="auto"/>
        <w:jc w:val="both"/>
        <w:rPr>
          <w:sz w:val="28"/>
          <w:szCs w:val="28"/>
        </w:rPr>
      </w:pPr>
      <w:r w:rsidRPr="00450395">
        <w:rPr>
          <w:sz w:val="28"/>
          <w:szCs w:val="28"/>
        </w:rPr>
        <w:t>Health</w:t>
      </w:r>
      <w:r>
        <w:rPr>
          <w:sz w:val="28"/>
          <w:szCs w:val="28"/>
        </w:rPr>
        <w:t xml:space="preserve"> ………………………………</w:t>
      </w:r>
      <w:r w:rsidR="001C3C6D">
        <w:rPr>
          <w:sz w:val="28"/>
          <w:szCs w:val="28"/>
        </w:rPr>
        <w:t>………………………………………………………………………………</w:t>
      </w:r>
      <w:r>
        <w:rPr>
          <w:sz w:val="28"/>
          <w:szCs w:val="28"/>
        </w:rPr>
        <w:t>4</w:t>
      </w:r>
      <w:r w:rsidR="001C3C6D">
        <w:rPr>
          <w:sz w:val="28"/>
          <w:szCs w:val="28"/>
        </w:rPr>
        <w:t>-5</w:t>
      </w:r>
    </w:p>
    <w:p w14:paraId="590D4D9B" w14:textId="77777777" w:rsidR="008658FC" w:rsidRPr="00450395" w:rsidRDefault="008658FC" w:rsidP="008658FC">
      <w:pPr>
        <w:spacing w:after="0" w:line="276" w:lineRule="auto"/>
        <w:jc w:val="both"/>
        <w:rPr>
          <w:sz w:val="28"/>
          <w:szCs w:val="28"/>
        </w:rPr>
      </w:pPr>
      <w:r w:rsidRPr="00450395">
        <w:rPr>
          <w:sz w:val="28"/>
          <w:szCs w:val="28"/>
        </w:rPr>
        <w:t>Legal</w:t>
      </w:r>
      <w:r>
        <w:rPr>
          <w:sz w:val="28"/>
          <w:szCs w:val="28"/>
        </w:rPr>
        <w:t xml:space="preserve"> ………………………………………</w:t>
      </w:r>
      <w:r w:rsidR="001C3C6D">
        <w:rPr>
          <w:sz w:val="28"/>
          <w:szCs w:val="28"/>
        </w:rPr>
        <w:t>……………………………………………………………….……….</w:t>
      </w:r>
      <w:r>
        <w:rPr>
          <w:sz w:val="28"/>
          <w:szCs w:val="28"/>
        </w:rPr>
        <w:t>5</w:t>
      </w:r>
      <w:r w:rsidR="001C3C6D">
        <w:rPr>
          <w:sz w:val="28"/>
          <w:szCs w:val="28"/>
        </w:rPr>
        <w:t>-6</w:t>
      </w:r>
    </w:p>
    <w:p w14:paraId="6E671370" w14:textId="77777777" w:rsidR="008658FC" w:rsidRPr="00450395" w:rsidRDefault="008658FC" w:rsidP="008658FC">
      <w:pPr>
        <w:spacing w:after="0" w:line="276" w:lineRule="auto"/>
        <w:jc w:val="both"/>
        <w:rPr>
          <w:sz w:val="28"/>
          <w:szCs w:val="28"/>
        </w:rPr>
      </w:pPr>
      <w:r w:rsidRPr="00450395">
        <w:rPr>
          <w:sz w:val="28"/>
          <w:szCs w:val="28"/>
        </w:rPr>
        <w:t>Senior</w:t>
      </w:r>
      <w:r>
        <w:rPr>
          <w:sz w:val="28"/>
          <w:szCs w:val="28"/>
        </w:rPr>
        <w:t>s………………………………………………………………………………………………………………….6</w:t>
      </w:r>
    </w:p>
    <w:p w14:paraId="0361B19E" w14:textId="77777777" w:rsidR="008658FC" w:rsidRPr="00450395" w:rsidRDefault="008658FC" w:rsidP="008658FC">
      <w:pPr>
        <w:spacing w:after="0" w:line="276" w:lineRule="auto"/>
        <w:jc w:val="both"/>
        <w:rPr>
          <w:sz w:val="28"/>
          <w:szCs w:val="28"/>
        </w:rPr>
      </w:pPr>
      <w:r w:rsidRPr="00450395">
        <w:rPr>
          <w:sz w:val="28"/>
          <w:szCs w:val="28"/>
        </w:rPr>
        <w:t>Transportation</w:t>
      </w:r>
      <w:r>
        <w:rPr>
          <w:sz w:val="28"/>
          <w:szCs w:val="28"/>
        </w:rPr>
        <w:t xml:space="preserve"> ……………………</w:t>
      </w:r>
      <w:r w:rsidR="00921C73">
        <w:rPr>
          <w:sz w:val="28"/>
          <w:szCs w:val="28"/>
        </w:rPr>
        <w:t>………………………………………………………………….……………7</w:t>
      </w:r>
    </w:p>
    <w:p w14:paraId="55E7ACAD" w14:textId="77777777" w:rsidR="008658FC" w:rsidRPr="00450395" w:rsidRDefault="008658FC" w:rsidP="008658FC">
      <w:pPr>
        <w:spacing w:after="0" w:line="276" w:lineRule="auto"/>
        <w:jc w:val="both"/>
        <w:rPr>
          <w:sz w:val="28"/>
          <w:szCs w:val="28"/>
        </w:rPr>
      </w:pPr>
      <w:r w:rsidRPr="00450395">
        <w:rPr>
          <w:sz w:val="28"/>
          <w:szCs w:val="28"/>
        </w:rPr>
        <w:t>Veterans</w:t>
      </w:r>
      <w:r>
        <w:rPr>
          <w:sz w:val="28"/>
          <w:szCs w:val="28"/>
        </w:rPr>
        <w:t xml:space="preserve"> ………………………………………………………………………………………………………………7</w:t>
      </w:r>
    </w:p>
    <w:p w14:paraId="33D83E1E" w14:textId="77777777" w:rsidR="008658FC" w:rsidRPr="00450395" w:rsidRDefault="008658FC" w:rsidP="008658FC">
      <w:pPr>
        <w:spacing w:after="0" w:line="276" w:lineRule="auto"/>
        <w:jc w:val="both"/>
        <w:rPr>
          <w:sz w:val="28"/>
          <w:szCs w:val="28"/>
        </w:rPr>
      </w:pPr>
      <w:r w:rsidRPr="00450395">
        <w:rPr>
          <w:sz w:val="28"/>
          <w:szCs w:val="28"/>
        </w:rPr>
        <w:t>Women’s Resources</w:t>
      </w:r>
      <w:r>
        <w:rPr>
          <w:sz w:val="28"/>
          <w:szCs w:val="28"/>
        </w:rPr>
        <w:t xml:space="preserve"> …………</w:t>
      </w:r>
      <w:r w:rsidR="001C3C6D">
        <w:rPr>
          <w:sz w:val="28"/>
          <w:szCs w:val="28"/>
        </w:rPr>
        <w:t>………………………………………………………………………………</w:t>
      </w:r>
      <w:r>
        <w:rPr>
          <w:sz w:val="28"/>
          <w:szCs w:val="28"/>
        </w:rPr>
        <w:t>7</w:t>
      </w:r>
      <w:r w:rsidR="001C3C6D">
        <w:rPr>
          <w:sz w:val="28"/>
          <w:szCs w:val="28"/>
        </w:rPr>
        <w:t>-8</w:t>
      </w:r>
    </w:p>
    <w:p w14:paraId="09D3D380" w14:textId="77777777" w:rsidR="008658FC" w:rsidRDefault="008658FC" w:rsidP="008658FC">
      <w:pPr>
        <w:spacing w:after="0" w:line="276" w:lineRule="auto"/>
        <w:rPr>
          <w:sz w:val="32"/>
          <w:szCs w:val="32"/>
        </w:rPr>
      </w:pPr>
      <w:r w:rsidRPr="00450395">
        <w:rPr>
          <w:sz w:val="28"/>
          <w:szCs w:val="28"/>
        </w:rPr>
        <w:t>Other</w:t>
      </w:r>
      <w:r>
        <w:rPr>
          <w:sz w:val="28"/>
          <w:szCs w:val="28"/>
        </w:rPr>
        <w:t xml:space="preserve"> ……………………………………</w:t>
      </w:r>
      <w:r w:rsidR="001C3C6D">
        <w:rPr>
          <w:sz w:val="28"/>
          <w:szCs w:val="28"/>
        </w:rPr>
        <w:t>…………………………………………………………………………</w:t>
      </w:r>
      <w:r w:rsidR="00921C73">
        <w:rPr>
          <w:sz w:val="28"/>
          <w:szCs w:val="28"/>
        </w:rPr>
        <w:t>.8</w:t>
      </w:r>
      <w:r w:rsidR="001C3C6D">
        <w:rPr>
          <w:sz w:val="28"/>
          <w:szCs w:val="28"/>
        </w:rPr>
        <w:t>-9</w:t>
      </w:r>
    </w:p>
    <w:p w14:paraId="1E659DBC" w14:textId="77777777" w:rsidR="008658FC" w:rsidRDefault="008658FC" w:rsidP="008658FC">
      <w:pPr>
        <w:rPr>
          <w:sz w:val="32"/>
          <w:szCs w:val="32"/>
        </w:rPr>
      </w:pPr>
    </w:p>
    <w:p w14:paraId="3B60ECAB" w14:textId="77777777" w:rsidR="008658FC" w:rsidRDefault="008658FC" w:rsidP="008658FC">
      <w:pPr>
        <w:rPr>
          <w:sz w:val="32"/>
          <w:szCs w:val="32"/>
        </w:rPr>
      </w:pPr>
    </w:p>
    <w:p w14:paraId="10643EE1" w14:textId="77777777" w:rsidR="008658FC" w:rsidRDefault="008658FC" w:rsidP="008658FC">
      <w:pPr>
        <w:rPr>
          <w:b/>
          <w:sz w:val="28"/>
          <w:szCs w:val="28"/>
        </w:rPr>
      </w:pPr>
    </w:p>
    <w:p w14:paraId="70CD00A6" w14:textId="77777777" w:rsidR="008658FC" w:rsidRDefault="008658FC" w:rsidP="008658FC">
      <w:pPr>
        <w:rPr>
          <w:b/>
          <w:sz w:val="28"/>
          <w:szCs w:val="28"/>
        </w:rPr>
      </w:pPr>
    </w:p>
    <w:p w14:paraId="039EC204" w14:textId="77777777" w:rsidR="008658FC" w:rsidRDefault="008658FC" w:rsidP="008658FC">
      <w:pPr>
        <w:rPr>
          <w:b/>
          <w:sz w:val="28"/>
          <w:szCs w:val="28"/>
        </w:rPr>
      </w:pPr>
    </w:p>
    <w:p w14:paraId="7C85C188" w14:textId="77777777" w:rsidR="008658FC" w:rsidRDefault="008658FC" w:rsidP="008658FC">
      <w:pPr>
        <w:rPr>
          <w:b/>
          <w:sz w:val="28"/>
          <w:szCs w:val="28"/>
        </w:rPr>
      </w:pPr>
    </w:p>
    <w:p w14:paraId="325E7372" w14:textId="77777777" w:rsidR="008658FC" w:rsidRDefault="008658FC" w:rsidP="008658FC">
      <w:pPr>
        <w:rPr>
          <w:b/>
          <w:sz w:val="28"/>
          <w:szCs w:val="28"/>
        </w:rPr>
      </w:pPr>
    </w:p>
    <w:p w14:paraId="6C7FABC3" w14:textId="77777777" w:rsidR="008658FC" w:rsidRDefault="008658FC" w:rsidP="008658FC">
      <w:pPr>
        <w:rPr>
          <w:b/>
          <w:sz w:val="28"/>
          <w:szCs w:val="28"/>
        </w:rPr>
      </w:pPr>
    </w:p>
    <w:p w14:paraId="78ED3F63" w14:textId="77777777" w:rsidR="008658FC" w:rsidRDefault="008658FC" w:rsidP="008658FC">
      <w:pPr>
        <w:rPr>
          <w:b/>
          <w:sz w:val="28"/>
          <w:szCs w:val="28"/>
        </w:rPr>
      </w:pPr>
    </w:p>
    <w:p w14:paraId="40A5BA5E" w14:textId="77777777" w:rsidR="008658FC" w:rsidRDefault="008658FC" w:rsidP="008658FC">
      <w:pPr>
        <w:jc w:val="center"/>
        <w:rPr>
          <w:b/>
          <w:sz w:val="28"/>
          <w:szCs w:val="28"/>
        </w:rPr>
      </w:pPr>
      <w:r w:rsidRPr="00D409B9">
        <w:rPr>
          <w:b/>
          <w:sz w:val="28"/>
          <w:szCs w:val="28"/>
        </w:rPr>
        <w:t>*</w:t>
      </w:r>
      <w:r>
        <w:rPr>
          <w:b/>
          <w:sz w:val="28"/>
          <w:szCs w:val="28"/>
        </w:rPr>
        <w:t>For resources not found on this guide, please refer to the Custer and Rosebud County Resource Guides</w:t>
      </w:r>
    </w:p>
    <w:p w14:paraId="30EB764D" w14:textId="77777777" w:rsidR="008658FC" w:rsidRDefault="008658FC" w:rsidP="008658FC">
      <w:pPr>
        <w:rPr>
          <w:sz w:val="32"/>
          <w:szCs w:val="32"/>
        </w:rPr>
      </w:pPr>
    </w:p>
    <w:p w14:paraId="54262CC2" w14:textId="77777777" w:rsidR="008658FC" w:rsidRDefault="008658FC" w:rsidP="008658FC">
      <w:pPr>
        <w:rPr>
          <w:sz w:val="32"/>
          <w:szCs w:val="32"/>
        </w:rPr>
      </w:pPr>
    </w:p>
    <w:p w14:paraId="578FDE93" w14:textId="77777777" w:rsidR="008658FC" w:rsidRDefault="008658FC" w:rsidP="008658FC">
      <w:pPr>
        <w:shd w:val="clear" w:color="auto" w:fill="D9E2F3" w:themeFill="accent5" w:themeFillTint="33"/>
        <w:spacing w:after="0"/>
        <w:rPr>
          <w:sz w:val="32"/>
          <w:szCs w:val="32"/>
        </w:rPr>
      </w:pPr>
      <w:r w:rsidRPr="001C6932">
        <w:rPr>
          <w:sz w:val="32"/>
          <w:szCs w:val="32"/>
        </w:rPr>
        <w:lastRenderedPageBreak/>
        <w:t>Child Services</w:t>
      </w:r>
    </w:p>
    <w:p w14:paraId="455A8DE9" w14:textId="77777777" w:rsidR="008658FC" w:rsidRPr="00F53686" w:rsidRDefault="008658FC" w:rsidP="008658FC">
      <w:pPr>
        <w:spacing w:after="0" w:line="240" w:lineRule="auto"/>
        <w:rPr>
          <w:rStyle w:val="Emphasis"/>
          <w:rFonts w:cs="Arial"/>
          <w:i w:val="0"/>
          <w:iCs w:val="0"/>
          <w:sz w:val="24"/>
          <w:szCs w:val="24"/>
        </w:rPr>
      </w:pPr>
      <w:r w:rsidRPr="00B8656C">
        <w:rPr>
          <w:b/>
          <w:sz w:val="24"/>
          <w:szCs w:val="24"/>
        </w:rPr>
        <w:t>Child and Family Services</w:t>
      </w:r>
      <w:r w:rsidRPr="00B8656C">
        <w:rPr>
          <w:rFonts w:cs="Arial"/>
          <w:i/>
          <w:iCs/>
          <w:sz w:val="24"/>
          <w:szCs w:val="24"/>
        </w:rPr>
        <w:br/>
      </w:r>
      <w:r w:rsidRPr="00F53686">
        <w:rPr>
          <w:rStyle w:val="Emphasis"/>
          <w:rFonts w:cs="Arial"/>
          <w:i w:val="0"/>
          <w:iCs w:val="0"/>
          <w:sz w:val="24"/>
          <w:szCs w:val="24"/>
        </w:rPr>
        <w:t>PO Box 880</w:t>
      </w:r>
      <w:r w:rsidRPr="00F53686">
        <w:rPr>
          <w:rFonts w:cs="Arial"/>
          <w:i/>
          <w:iCs/>
          <w:sz w:val="24"/>
          <w:szCs w:val="24"/>
        </w:rPr>
        <w:br/>
      </w:r>
      <w:r w:rsidRPr="00F53686">
        <w:rPr>
          <w:rStyle w:val="Emphasis"/>
          <w:rFonts w:cs="Arial"/>
          <w:i w:val="0"/>
          <w:iCs w:val="0"/>
          <w:sz w:val="24"/>
          <w:szCs w:val="24"/>
        </w:rPr>
        <w:t>708 Palmer</w:t>
      </w:r>
      <w:r w:rsidRPr="00F53686">
        <w:rPr>
          <w:rFonts w:cs="Arial"/>
          <w:i/>
          <w:iCs/>
          <w:sz w:val="24"/>
          <w:szCs w:val="24"/>
        </w:rPr>
        <w:br/>
      </w:r>
      <w:r w:rsidRPr="00F53686">
        <w:rPr>
          <w:rStyle w:val="Emphasis"/>
          <w:rFonts w:cs="Arial"/>
          <w:i w:val="0"/>
          <w:iCs w:val="0"/>
          <w:sz w:val="24"/>
          <w:szCs w:val="24"/>
        </w:rPr>
        <w:t>Miles City, MT 59301</w:t>
      </w:r>
    </w:p>
    <w:p w14:paraId="3E02FBB0" w14:textId="77777777" w:rsidR="008658FC" w:rsidRPr="00F53686" w:rsidRDefault="008658FC" w:rsidP="008658FC">
      <w:pPr>
        <w:spacing w:after="0" w:line="240" w:lineRule="auto"/>
        <w:rPr>
          <w:rStyle w:val="Emphasis"/>
          <w:rFonts w:cs="Arial"/>
          <w:i w:val="0"/>
          <w:iCs w:val="0"/>
          <w:sz w:val="24"/>
          <w:szCs w:val="24"/>
        </w:rPr>
      </w:pPr>
      <w:r w:rsidRPr="00F53686">
        <w:rPr>
          <w:rStyle w:val="Emphasis"/>
          <w:rFonts w:cs="Arial"/>
          <w:i w:val="0"/>
          <w:iCs w:val="0"/>
          <w:sz w:val="24"/>
          <w:szCs w:val="24"/>
        </w:rPr>
        <w:t>Phone: 406-234-1385</w:t>
      </w:r>
      <w:r w:rsidRPr="00F53686">
        <w:rPr>
          <w:rFonts w:cs="Arial"/>
          <w:i/>
          <w:iCs/>
          <w:sz w:val="24"/>
          <w:szCs w:val="24"/>
        </w:rPr>
        <w:br/>
      </w:r>
      <w:r w:rsidRPr="00F53686">
        <w:rPr>
          <w:rStyle w:val="Emphasis"/>
          <w:rFonts w:cs="Arial"/>
          <w:i w:val="0"/>
          <w:iCs w:val="0"/>
          <w:sz w:val="24"/>
          <w:szCs w:val="24"/>
        </w:rPr>
        <w:t xml:space="preserve">Fax: 406-234-6755 </w:t>
      </w:r>
    </w:p>
    <w:p w14:paraId="137E52D3" w14:textId="77777777" w:rsidR="008658FC" w:rsidRPr="00B8656C" w:rsidRDefault="008658FC" w:rsidP="008658FC">
      <w:pPr>
        <w:spacing w:after="0" w:line="240" w:lineRule="auto"/>
        <w:rPr>
          <w:rStyle w:val="Emphasis"/>
          <w:rFonts w:cs="Arial"/>
          <w:sz w:val="24"/>
          <w:szCs w:val="24"/>
        </w:rPr>
      </w:pPr>
      <w:r w:rsidRPr="00B8656C">
        <w:rPr>
          <w:rStyle w:val="Emphasis"/>
          <w:rFonts w:cs="Arial"/>
          <w:b/>
          <w:bCs/>
          <w:sz w:val="24"/>
          <w:szCs w:val="24"/>
        </w:rPr>
        <w:t>Eastern Region I</w:t>
      </w:r>
      <w:r w:rsidRPr="00B8656C">
        <w:rPr>
          <w:rFonts w:cs="Arial"/>
          <w:i/>
          <w:sz w:val="24"/>
          <w:szCs w:val="24"/>
        </w:rPr>
        <w:br/>
      </w:r>
      <w:r w:rsidRPr="00B8656C">
        <w:rPr>
          <w:rStyle w:val="Emphasis"/>
          <w:rFonts w:cs="Arial"/>
          <w:sz w:val="24"/>
          <w:szCs w:val="24"/>
        </w:rPr>
        <w:t xml:space="preserve">(Carter, Custer, Daniels, Dawson, Fallon, Garfield, McCone, Phillips, </w:t>
      </w:r>
      <w:r w:rsidRPr="00B8656C">
        <w:rPr>
          <w:rStyle w:val="Emphasis"/>
          <w:rFonts w:cs="Arial"/>
          <w:b/>
          <w:sz w:val="24"/>
          <w:szCs w:val="24"/>
        </w:rPr>
        <w:t>Powder River</w:t>
      </w:r>
      <w:r w:rsidRPr="00B8656C">
        <w:rPr>
          <w:rStyle w:val="Emphasis"/>
          <w:rFonts w:cs="Arial"/>
          <w:sz w:val="24"/>
          <w:szCs w:val="24"/>
        </w:rPr>
        <w:t>, Prairie, Richland, Roosevelt, Rosebud, Sheridan, Treasure, Valley, Big Horn and Wibaux)</w:t>
      </w:r>
    </w:p>
    <w:p w14:paraId="703C31DB" w14:textId="77777777" w:rsidR="008658FC" w:rsidRPr="00B8656C" w:rsidRDefault="008658FC" w:rsidP="008658FC">
      <w:pPr>
        <w:autoSpaceDE w:val="0"/>
        <w:autoSpaceDN w:val="0"/>
        <w:adjustRightInd w:val="0"/>
        <w:spacing w:after="0" w:line="240" w:lineRule="auto"/>
        <w:rPr>
          <w:rStyle w:val="Emphasis"/>
          <w:rFonts w:cs="Arial"/>
          <w:sz w:val="24"/>
          <w:szCs w:val="24"/>
        </w:rPr>
      </w:pPr>
    </w:p>
    <w:p w14:paraId="50518A28" w14:textId="77777777" w:rsidR="008658FC" w:rsidRPr="00B8656C" w:rsidRDefault="008658FC" w:rsidP="008658FC">
      <w:pPr>
        <w:autoSpaceDE w:val="0"/>
        <w:autoSpaceDN w:val="0"/>
        <w:adjustRightInd w:val="0"/>
        <w:spacing w:after="0" w:line="240" w:lineRule="auto"/>
        <w:rPr>
          <w:rFonts w:ascii="Calibri" w:hAnsi="Calibri" w:cs="Calibri"/>
          <w:b/>
          <w:sz w:val="24"/>
          <w:szCs w:val="24"/>
        </w:rPr>
      </w:pPr>
      <w:r w:rsidRPr="00B8656C">
        <w:rPr>
          <w:rFonts w:ascii="Calibri" w:hAnsi="Calibri" w:cs="Calibri"/>
          <w:b/>
          <w:sz w:val="24"/>
          <w:szCs w:val="24"/>
        </w:rPr>
        <w:t>Child Support Enforcement Agencies</w:t>
      </w:r>
    </w:p>
    <w:p w14:paraId="04025EDF" w14:textId="77777777" w:rsidR="0092548B" w:rsidRDefault="008658FC" w:rsidP="008658FC">
      <w:pPr>
        <w:autoSpaceDE w:val="0"/>
        <w:autoSpaceDN w:val="0"/>
        <w:adjustRightInd w:val="0"/>
        <w:spacing w:after="0" w:line="240" w:lineRule="auto"/>
        <w:rPr>
          <w:rFonts w:ascii="Calibri" w:hAnsi="Calibri" w:cs="Calibri"/>
          <w:sz w:val="24"/>
          <w:szCs w:val="24"/>
        </w:rPr>
      </w:pPr>
      <w:r w:rsidRPr="00B8656C">
        <w:rPr>
          <w:rFonts w:ascii="Calibri" w:hAnsi="Calibri" w:cs="Calibri"/>
          <w:sz w:val="24"/>
          <w:szCs w:val="24"/>
        </w:rPr>
        <w:t>1500 Poly Drive</w:t>
      </w:r>
    </w:p>
    <w:p w14:paraId="164B1065" w14:textId="77777777" w:rsidR="0092548B" w:rsidRDefault="008658FC" w:rsidP="008658FC">
      <w:pPr>
        <w:autoSpaceDE w:val="0"/>
        <w:autoSpaceDN w:val="0"/>
        <w:adjustRightInd w:val="0"/>
        <w:spacing w:after="0" w:line="240" w:lineRule="auto"/>
        <w:rPr>
          <w:rFonts w:ascii="Calibri" w:hAnsi="Calibri" w:cs="Calibri"/>
          <w:sz w:val="24"/>
          <w:szCs w:val="24"/>
        </w:rPr>
      </w:pPr>
      <w:r w:rsidRPr="00B8656C">
        <w:rPr>
          <w:rFonts w:ascii="Calibri" w:hAnsi="Calibri" w:cs="Calibri"/>
          <w:sz w:val="24"/>
          <w:szCs w:val="24"/>
        </w:rPr>
        <w:t xml:space="preserve">Suite 200 </w:t>
      </w:r>
    </w:p>
    <w:p w14:paraId="632DF413" w14:textId="5A234641" w:rsidR="008658FC" w:rsidRPr="00B8656C" w:rsidRDefault="008658FC" w:rsidP="008658FC">
      <w:pPr>
        <w:autoSpaceDE w:val="0"/>
        <w:autoSpaceDN w:val="0"/>
        <w:adjustRightInd w:val="0"/>
        <w:spacing w:after="0" w:line="240" w:lineRule="auto"/>
        <w:rPr>
          <w:rFonts w:ascii="Calibri" w:hAnsi="Calibri" w:cs="Calibri"/>
          <w:sz w:val="24"/>
          <w:szCs w:val="24"/>
        </w:rPr>
      </w:pPr>
      <w:r w:rsidRPr="00B8656C">
        <w:rPr>
          <w:rFonts w:ascii="Calibri" w:hAnsi="Calibri" w:cs="Calibri"/>
          <w:sz w:val="24"/>
          <w:szCs w:val="24"/>
        </w:rPr>
        <w:t xml:space="preserve">Billings, MT 59102 </w:t>
      </w:r>
    </w:p>
    <w:p w14:paraId="74F96B0B" w14:textId="77777777" w:rsidR="008658FC" w:rsidRPr="00B8656C" w:rsidRDefault="008658FC" w:rsidP="008658FC">
      <w:pPr>
        <w:autoSpaceDE w:val="0"/>
        <w:autoSpaceDN w:val="0"/>
        <w:adjustRightInd w:val="0"/>
        <w:spacing w:after="0" w:line="240" w:lineRule="auto"/>
        <w:rPr>
          <w:rFonts w:ascii="Calibri" w:hAnsi="Calibri" w:cs="Calibri"/>
          <w:sz w:val="24"/>
          <w:szCs w:val="24"/>
        </w:rPr>
      </w:pPr>
      <w:r w:rsidRPr="00B8656C">
        <w:rPr>
          <w:rFonts w:ascii="Calibri" w:hAnsi="Calibri" w:cs="Calibri"/>
          <w:sz w:val="24"/>
          <w:szCs w:val="24"/>
        </w:rPr>
        <w:t xml:space="preserve">Phone: 406-655-5500 </w:t>
      </w:r>
    </w:p>
    <w:p w14:paraId="1F8C85A6" w14:textId="77777777" w:rsidR="008658FC" w:rsidRPr="00B8656C" w:rsidRDefault="008658FC" w:rsidP="008658FC">
      <w:pPr>
        <w:autoSpaceDE w:val="0"/>
        <w:autoSpaceDN w:val="0"/>
        <w:adjustRightInd w:val="0"/>
        <w:spacing w:after="0" w:line="240" w:lineRule="auto"/>
        <w:rPr>
          <w:rFonts w:ascii="Calibri" w:hAnsi="Calibri" w:cs="Calibri"/>
          <w:sz w:val="24"/>
          <w:szCs w:val="24"/>
        </w:rPr>
      </w:pPr>
      <w:r w:rsidRPr="00B8656C">
        <w:rPr>
          <w:rFonts w:ascii="Calibri" w:hAnsi="Calibri" w:cs="Calibri"/>
          <w:sz w:val="24"/>
          <w:szCs w:val="24"/>
        </w:rPr>
        <w:t xml:space="preserve">Fax: 406-655-5545 </w:t>
      </w:r>
    </w:p>
    <w:p w14:paraId="6CF0067F" w14:textId="77777777" w:rsidR="008658FC" w:rsidRPr="00B8656C" w:rsidRDefault="008658FC" w:rsidP="008658FC">
      <w:pPr>
        <w:autoSpaceDE w:val="0"/>
        <w:autoSpaceDN w:val="0"/>
        <w:adjustRightInd w:val="0"/>
        <w:spacing w:after="0" w:line="240" w:lineRule="auto"/>
        <w:rPr>
          <w:rFonts w:ascii="Calibri" w:hAnsi="Calibri" w:cs="Calibri"/>
          <w:b/>
          <w:i/>
          <w:sz w:val="24"/>
          <w:szCs w:val="24"/>
        </w:rPr>
      </w:pPr>
      <w:r w:rsidRPr="00B8656C">
        <w:rPr>
          <w:rFonts w:ascii="Calibri" w:hAnsi="Calibri" w:cs="Calibri"/>
          <w:b/>
          <w:bCs/>
          <w:i/>
          <w:sz w:val="24"/>
          <w:szCs w:val="24"/>
        </w:rPr>
        <w:t xml:space="preserve">Region 3 </w:t>
      </w:r>
    </w:p>
    <w:p w14:paraId="4F362421" w14:textId="77777777" w:rsidR="008658FC" w:rsidRPr="00B8656C" w:rsidRDefault="008658FC" w:rsidP="008658FC">
      <w:pPr>
        <w:autoSpaceDE w:val="0"/>
        <w:autoSpaceDN w:val="0"/>
        <w:adjustRightInd w:val="0"/>
        <w:spacing w:after="0" w:line="240" w:lineRule="auto"/>
        <w:ind w:right="260"/>
        <w:rPr>
          <w:rStyle w:val="Strong"/>
          <w:rFonts w:ascii="Calibri" w:hAnsi="Calibri" w:cs="Calibri"/>
          <w:b w:val="0"/>
          <w:bCs w:val="0"/>
          <w:i/>
        </w:rPr>
      </w:pPr>
      <w:r w:rsidRPr="00B8656C">
        <w:rPr>
          <w:rFonts w:ascii="Calibri" w:hAnsi="Calibri" w:cs="Calibri"/>
          <w:i/>
          <w:sz w:val="24"/>
          <w:szCs w:val="24"/>
        </w:rPr>
        <w:t xml:space="preserve">This region encompasses Big Horn, Carbon, Carter, Custer, Dawson, Fallon, Garfield, McCone, Musselshell, </w:t>
      </w:r>
      <w:r w:rsidRPr="00B8656C">
        <w:rPr>
          <w:rFonts w:ascii="Calibri" w:hAnsi="Calibri" w:cs="Calibri"/>
          <w:b/>
          <w:i/>
          <w:sz w:val="24"/>
          <w:szCs w:val="24"/>
        </w:rPr>
        <w:t>Powder River</w:t>
      </w:r>
      <w:r w:rsidRPr="00B8656C">
        <w:rPr>
          <w:rFonts w:ascii="Calibri" w:hAnsi="Calibri" w:cs="Calibri"/>
          <w:i/>
          <w:sz w:val="24"/>
          <w:szCs w:val="24"/>
        </w:rPr>
        <w:t>, Prairie, Richland, Rosebud, Treasure, Wibaux, and Yellowstone counties.</w:t>
      </w:r>
    </w:p>
    <w:p w14:paraId="6B14F8B4" w14:textId="77777777" w:rsidR="008658FC" w:rsidRPr="00A754D2" w:rsidRDefault="008658FC" w:rsidP="008658FC">
      <w:pPr>
        <w:autoSpaceDE w:val="0"/>
        <w:autoSpaceDN w:val="0"/>
        <w:adjustRightInd w:val="0"/>
        <w:spacing w:after="0" w:line="240" w:lineRule="auto"/>
        <w:ind w:right="260"/>
        <w:rPr>
          <w:rStyle w:val="Strong"/>
          <w:rFonts w:ascii="Calibri" w:hAnsi="Calibri" w:cs="Calibri"/>
          <w:bCs w:val="0"/>
        </w:rPr>
      </w:pPr>
    </w:p>
    <w:p w14:paraId="1E95EEC1" w14:textId="77777777" w:rsidR="008658FC" w:rsidRPr="00334E90" w:rsidRDefault="008658FC" w:rsidP="008658FC">
      <w:pPr>
        <w:autoSpaceDE w:val="0"/>
        <w:autoSpaceDN w:val="0"/>
        <w:adjustRightInd w:val="0"/>
        <w:spacing w:after="0" w:line="240" w:lineRule="auto"/>
        <w:ind w:right="260"/>
        <w:rPr>
          <w:rStyle w:val="Strong"/>
          <w:rFonts w:ascii="Calibri" w:hAnsi="Calibri" w:cs="Calibri"/>
          <w:b w:val="0"/>
          <w:bCs w:val="0"/>
          <w:sz w:val="24"/>
          <w:szCs w:val="24"/>
        </w:rPr>
      </w:pPr>
      <w:r w:rsidRPr="00334E90">
        <w:rPr>
          <w:rStyle w:val="Strong"/>
          <w:rFonts w:ascii="Calibri" w:hAnsi="Calibri" w:cs="Calibri"/>
          <w:sz w:val="24"/>
          <w:szCs w:val="24"/>
        </w:rPr>
        <w:t>Childcare Referral Agencies:</w:t>
      </w:r>
    </w:p>
    <w:p w14:paraId="78F5222C" w14:textId="77777777" w:rsidR="008658FC" w:rsidRPr="00334E90" w:rsidRDefault="008658FC" w:rsidP="008658FC">
      <w:pPr>
        <w:autoSpaceDE w:val="0"/>
        <w:autoSpaceDN w:val="0"/>
        <w:adjustRightInd w:val="0"/>
        <w:spacing w:after="0" w:line="240" w:lineRule="auto"/>
        <w:ind w:right="260"/>
        <w:rPr>
          <w:rStyle w:val="Strong"/>
          <w:rFonts w:ascii="Calibri" w:hAnsi="Calibri" w:cs="Calibri"/>
          <w:b w:val="0"/>
          <w:bCs w:val="0"/>
          <w:sz w:val="24"/>
          <w:szCs w:val="24"/>
        </w:rPr>
      </w:pPr>
      <w:r w:rsidRPr="00334E90">
        <w:rPr>
          <w:rStyle w:val="Strong"/>
          <w:rFonts w:ascii="Calibri" w:hAnsi="Calibri" w:cs="Calibri"/>
          <w:sz w:val="24"/>
          <w:szCs w:val="24"/>
        </w:rPr>
        <w:t xml:space="preserve">DEAP </w:t>
      </w:r>
      <w:proofErr w:type="gramStart"/>
      <w:r w:rsidRPr="00334E90">
        <w:rPr>
          <w:rStyle w:val="Strong"/>
          <w:rFonts w:ascii="Calibri" w:hAnsi="Calibri" w:cs="Calibri"/>
          <w:sz w:val="24"/>
          <w:szCs w:val="24"/>
        </w:rPr>
        <w:t>Child Care</w:t>
      </w:r>
      <w:proofErr w:type="gramEnd"/>
      <w:r w:rsidRPr="00334E90">
        <w:rPr>
          <w:rStyle w:val="Strong"/>
          <w:rFonts w:ascii="Calibri" w:hAnsi="Calibri" w:cs="Calibri"/>
          <w:sz w:val="24"/>
          <w:szCs w:val="24"/>
        </w:rPr>
        <w:t xml:space="preserve"> Resource &amp; Referral</w:t>
      </w:r>
    </w:p>
    <w:p w14:paraId="7376DCFC" w14:textId="77777777" w:rsidR="0092548B" w:rsidRDefault="008658FC" w:rsidP="008658FC">
      <w:pPr>
        <w:autoSpaceDE w:val="0"/>
        <w:autoSpaceDN w:val="0"/>
        <w:adjustRightInd w:val="0"/>
        <w:spacing w:after="0" w:line="240" w:lineRule="auto"/>
        <w:ind w:right="260"/>
        <w:rPr>
          <w:rStyle w:val="Strong"/>
          <w:rFonts w:ascii="Calibri" w:hAnsi="Calibri" w:cs="Calibri"/>
          <w:b w:val="0"/>
          <w:bCs w:val="0"/>
        </w:rPr>
      </w:pPr>
      <w:r w:rsidRPr="0092548B">
        <w:rPr>
          <w:rStyle w:val="Strong"/>
          <w:rFonts w:ascii="Calibri" w:hAnsi="Calibri" w:cs="Calibri"/>
          <w:b w:val="0"/>
          <w:bCs w:val="0"/>
        </w:rPr>
        <w:t xml:space="preserve">2200 Box Elder </w:t>
      </w:r>
    </w:p>
    <w:p w14:paraId="1300426D" w14:textId="77777777" w:rsidR="0092548B" w:rsidRDefault="008658FC" w:rsidP="008658FC">
      <w:pPr>
        <w:autoSpaceDE w:val="0"/>
        <w:autoSpaceDN w:val="0"/>
        <w:adjustRightInd w:val="0"/>
        <w:spacing w:after="0" w:line="240" w:lineRule="auto"/>
        <w:ind w:right="260"/>
        <w:rPr>
          <w:rStyle w:val="Strong"/>
          <w:rFonts w:ascii="Calibri" w:hAnsi="Calibri" w:cs="Calibri"/>
          <w:b w:val="0"/>
          <w:bCs w:val="0"/>
        </w:rPr>
      </w:pPr>
      <w:r w:rsidRPr="0092548B">
        <w:rPr>
          <w:rStyle w:val="Strong"/>
          <w:rFonts w:ascii="Calibri" w:hAnsi="Calibri" w:cs="Calibri"/>
          <w:b w:val="0"/>
          <w:bCs w:val="0"/>
        </w:rPr>
        <w:t xml:space="preserve">Suite 151 </w:t>
      </w:r>
    </w:p>
    <w:p w14:paraId="6F2CFDCC" w14:textId="3208B479" w:rsidR="008658FC" w:rsidRPr="0092548B" w:rsidRDefault="008658FC" w:rsidP="008658FC">
      <w:pPr>
        <w:autoSpaceDE w:val="0"/>
        <w:autoSpaceDN w:val="0"/>
        <w:adjustRightInd w:val="0"/>
        <w:spacing w:after="0" w:line="240" w:lineRule="auto"/>
        <w:ind w:right="260"/>
        <w:rPr>
          <w:rStyle w:val="Strong"/>
          <w:rFonts w:ascii="Calibri" w:hAnsi="Calibri" w:cs="Calibri"/>
          <w:b w:val="0"/>
          <w:bCs w:val="0"/>
        </w:rPr>
      </w:pPr>
      <w:r w:rsidRPr="0092548B">
        <w:rPr>
          <w:rStyle w:val="Strong"/>
          <w:rFonts w:ascii="Calibri" w:hAnsi="Calibri" w:cs="Calibri"/>
          <w:b w:val="0"/>
          <w:bCs w:val="0"/>
        </w:rPr>
        <w:t>Miles City, MT 59301</w:t>
      </w:r>
    </w:p>
    <w:p w14:paraId="2C117937" w14:textId="77777777" w:rsidR="008658FC" w:rsidRPr="0092548B" w:rsidRDefault="008658FC" w:rsidP="008658FC">
      <w:pPr>
        <w:autoSpaceDE w:val="0"/>
        <w:autoSpaceDN w:val="0"/>
        <w:adjustRightInd w:val="0"/>
        <w:spacing w:after="0" w:line="240" w:lineRule="auto"/>
        <w:ind w:right="260"/>
        <w:rPr>
          <w:rStyle w:val="Strong"/>
          <w:rFonts w:ascii="Calibri" w:hAnsi="Calibri" w:cs="Calibri"/>
          <w:b w:val="0"/>
          <w:bCs w:val="0"/>
        </w:rPr>
      </w:pPr>
      <w:r w:rsidRPr="0092548B">
        <w:rPr>
          <w:rStyle w:val="Strong"/>
          <w:rFonts w:ascii="Calibri" w:hAnsi="Calibri" w:cs="Calibri"/>
          <w:b w:val="0"/>
          <w:bCs w:val="0"/>
        </w:rPr>
        <w:t>Phone: 406-234-6034 or 800-224-6034</w:t>
      </w:r>
    </w:p>
    <w:p w14:paraId="3564016E" w14:textId="77777777" w:rsidR="008658FC" w:rsidRPr="0092548B" w:rsidRDefault="008658FC" w:rsidP="008658FC">
      <w:pPr>
        <w:autoSpaceDE w:val="0"/>
        <w:autoSpaceDN w:val="0"/>
        <w:adjustRightInd w:val="0"/>
        <w:spacing w:after="0" w:line="240" w:lineRule="auto"/>
        <w:ind w:right="260"/>
        <w:rPr>
          <w:rStyle w:val="Strong"/>
          <w:rFonts w:ascii="Calibri" w:hAnsi="Calibri" w:cs="Calibri"/>
          <w:b w:val="0"/>
          <w:bCs w:val="0"/>
        </w:rPr>
      </w:pPr>
      <w:r w:rsidRPr="0092548B">
        <w:rPr>
          <w:rStyle w:val="Strong"/>
          <w:rFonts w:ascii="Calibri" w:hAnsi="Calibri" w:cs="Calibri"/>
          <w:b w:val="0"/>
          <w:bCs w:val="0"/>
        </w:rPr>
        <w:t>Fax: 406-234-7018</w:t>
      </w:r>
    </w:p>
    <w:p w14:paraId="5897B99E" w14:textId="77777777" w:rsidR="008658FC" w:rsidRPr="002D2093" w:rsidRDefault="00000000" w:rsidP="008658FC">
      <w:pPr>
        <w:autoSpaceDE w:val="0"/>
        <w:autoSpaceDN w:val="0"/>
        <w:adjustRightInd w:val="0"/>
        <w:spacing w:after="0" w:line="240" w:lineRule="auto"/>
        <w:ind w:right="260"/>
        <w:rPr>
          <w:rStyle w:val="Strong"/>
          <w:rFonts w:ascii="Calibri" w:hAnsi="Calibri" w:cs="Calibri"/>
          <w:b w:val="0"/>
          <w:bCs w:val="0"/>
        </w:rPr>
      </w:pPr>
      <w:hyperlink r:id="rId7" w:history="1">
        <w:r w:rsidR="008658FC" w:rsidRPr="002D2093">
          <w:rPr>
            <w:rStyle w:val="Hyperlink"/>
            <w:rFonts w:ascii="Calibri" w:hAnsi="Calibri" w:cs="Calibri"/>
            <w:color w:val="auto"/>
            <w:sz w:val="24"/>
            <w:szCs w:val="24"/>
            <w:u w:val="none"/>
          </w:rPr>
          <w:t>deap@deapmt.org</w:t>
        </w:r>
      </w:hyperlink>
    </w:p>
    <w:p w14:paraId="4FB8C860" w14:textId="77777777" w:rsidR="008658FC" w:rsidRPr="002D2093" w:rsidRDefault="00000000" w:rsidP="008658FC">
      <w:pPr>
        <w:autoSpaceDE w:val="0"/>
        <w:autoSpaceDN w:val="0"/>
        <w:adjustRightInd w:val="0"/>
        <w:spacing w:after="0" w:line="240" w:lineRule="auto"/>
        <w:ind w:right="260"/>
        <w:rPr>
          <w:rStyle w:val="Strong"/>
          <w:rFonts w:ascii="Calibri" w:hAnsi="Calibri" w:cs="Calibri"/>
          <w:b w:val="0"/>
          <w:bCs w:val="0"/>
        </w:rPr>
      </w:pPr>
      <w:hyperlink r:id="rId8" w:history="1">
        <w:r w:rsidR="008658FC" w:rsidRPr="002D2093">
          <w:rPr>
            <w:rStyle w:val="Hyperlink"/>
            <w:rFonts w:ascii="Calibri" w:hAnsi="Calibri" w:cs="Calibri"/>
            <w:color w:val="auto"/>
            <w:sz w:val="24"/>
            <w:szCs w:val="24"/>
            <w:u w:val="none"/>
          </w:rPr>
          <w:t>www.deapmt.org</w:t>
        </w:r>
      </w:hyperlink>
    </w:p>
    <w:p w14:paraId="7EEBECE1" w14:textId="77777777" w:rsidR="008658FC" w:rsidRPr="00A754D2" w:rsidRDefault="008658FC" w:rsidP="008658FC">
      <w:pPr>
        <w:spacing w:after="0" w:line="240" w:lineRule="auto"/>
        <w:rPr>
          <w:rStyle w:val="Strong"/>
        </w:rPr>
      </w:pPr>
    </w:p>
    <w:p w14:paraId="3BEB640E" w14:textId="77777777" w:rsidR="008658FC" w:rsidRDefault="008658FC" w:rsidP="008658FC">
      <w:pPr>
        <w:shd w:val="clear" w:color="auto" w:fill="D9E2F3" w:themeFill="accent5" w:themeFillTint="33"/>
        <w:spacing w:after="0"/>
        <w:rPr>
          <w:sz w:val="32"/>
          <w:szCs w:val="32"/>
        </w:rPr>
      </w:pPr>
      <w:r w:rsidRPr="001C6932">
        <w:rPr>
          <w:sz w:val="32"/>
          <w:szCs w:val="32"/>
        </w:rPr>
        <w:t>Disabilities</w:t>
      </w:r>
    </w:p>
    <w:p w14:paraId="506A51B7" w14:textId="77777777" w:rsidR="008658FC" w:rsidRPr="001D4525" w:rsidRDefault="008658FC" w:rsidP="008658FC">
      <w:pPr>
        <w:spacing w:after="0"/>
        <w:rPr>
          <w:sz w:val="32"/>
          <w:szCs w:val="32"/>
        </w:rPr>
      </w:pPr>
      <w:r w:rsidRPr="001D4525">
        <w:rPr>
          <w:b/>
          <w:sz w:val="24"/>
          <w:szCs w:val="24"/>
        </w:rPr>
        <w:t xml:space="preserve">Developmental Educational Assistance Program </w:t>
      </w:r>
    </w:p>
    <w:p w14:paraId="213B3AE8" w14:textId="77777777" w:rsidR="0092548B" w:rsidRDefault="008658FC" w:rsidP="008658FC">
      <w:pPr>
        <w:spacing w:after="0" w:line="240" w:lineRule="auto"/>
        <w:rPr>
          <w:rFonts w:cs="Arial"/>
          <w:sz w:val="24"/>
          <w:szCs w:val="24"/>
        </w:rPr>
      </w:pPr>
      <w:r w:rsidRPr="001D4525">
        <w:rPr>
          <w:rFonts w:cs="Arial"/>
          <w:sz w:val="24"/>
          <w:szCs w:val="24"/>
        </w:rPr>
        <w:t xml:space="preserve">2200 Box Elder </w:t>
      </w:r>
    </w:p>
    <w:p w14:paraId="19CDB126" w14:textId="0C01197B" w:rsidR="008658FC" w:rsidRPr="001D4525" w:rsidRDefault="008658FC" w:rsidP="008658FC">
      <w:pPr>
        <w:spacing w:after="0" w:line="240" w:lineRule="auto"/>
        <w:rPr>
          <w:rFonts w:cs="Arial"/>
          <w:sz w:val="24"/>
          <w:szCs w:val="24"/>
        </w:rPr>
      </w:pPr>
      <w:r w:rsidRPr="001D4525">
        <w:rPr>
          <w:rFonts w:cs="Arial"/>
          <w:sz w:val="24"/>
          <w:szCs w:val="24"/>
        </w:rPr>
        <w:t>Suite 151</w:t>
      </w:r>
    </w:p>
    <w:p w14:paraId="0311C637" w14:textId="77777777" w:rsidR="008658FC" w:rsidRPr="001D4525" w:rsidRDefault="008658FC" w:rsidP="008658FC">
      <w:pPr>
        <w:spacing w:after="0" w:line="240" w:lineRule="auto"/>
        <w:rPr>
          <w:rFonts w:cs="Arial"/>
          <w:sz w:val="24"/>
          <w:szCs w:val="24"/>
        </w:rPr>
      </w:pPr>
      <w:r w:rsidRPr="001D4525">
        <w:rPr>
          <w:rFonts w:cs="Arial"/>
          <w:sz w:val="24"/>
          <w:szCs w:val="24"/>
        </w:rPr>
        <w:t>Miles City, MT 59301</w:t>
      </w:r>
    </w:p>
    <w:p w14:paraId="5BEDE36D" w14:textId="77777777" w:rsidR="008658FC" w:rsidRPr="001D4525" w:rsidRDefault="008658FC" w:rsidP="008658FC">
      <w:pPr>
        <w:spacing w:after="0" w:line="240" w:lineRule="auto"/>
        <w:rPr>
          <w:rFonts w:cs="Arial"/>
          <w:sz w:val="24"/>
          <w:szCs w:val="24"/>
        </w:rPr>
      </w:pPr>
      <w:r w:rsidRPr="001D4525">
        <w:rPr>
          <w:rFonts w:cs="Arial"/>
          <w:sz w:val="24"/>
          <w:szCs w:val="24"/>
        </w:rPr>
        <w:t>Phone: 406-234–6034 or 800-224–6034</w:t>
      </w:r>
    </w:p>
    <w:p w14:paraId="503AB653" w14:textId="77777777" w:rsidR="008658FC" w:rsidRPr="001D4525" w:rsidRDefault="008658FC" w:rsidP="008658FC">
      <w:pPr>
        <w:spacing w:after="0" w:line="240" w:lineRule="auto"/>
        <w:rPr>
          <w:rStyle w:val="Strong"/>
          <w:rFonts w:cs="Arial"/>
          <w:b w:val="0"/>
          <w:bCs w:val="0"/>
        </w:rPr>
      </w:pPr>
      <w:r w:rsidRPr="001D4525">
        <w:rPr>
          <w:rFonts w:cs="Arial"/>
          <w:sz w:val="24"/>
          <w:szCs w:val="24"/>
        </w:rPr>
        <w:t xml:space="preserve">Fax: 406-234-7018 </w:t>
      </w:r>
      <w:r w:rsidRPr="001D4525">
        <w:rPr>
          <w:sz w:val="24"/>
          <w:szCs w:val="24"/>
        </w:rPr>
        <w:br/>
      </w:r>
      <w:hyperlink r:id="rId9" w:tgtFrame="blank" w:history="1">
        <w:r w:rsidRPr="001D4525">
          <w:rPr>
            <w:rStyle w:val="Hyperlink"/>
            <w:color w:val="auto"/>
            <w:sz w:val="24"/>
            <w:szCs w:val="24"/>
            <w:u w:val="none"/>
          </w:rPr>
          <w:t>www.deapmt.org</w:t>
        </w:r>
      </w:hyperlink>
    </w:p>
    <w:p w14:paraId="777163F1" w14:textId="77777777" w:rsidR="008658FC" w:rsidRPr="001D4525" w:rsidRDefault="008658FC" w:rsidP="008658FC">
      <w:pPr>
        <w:spacing w:after="0" w:line="240" w:lineRule="auto"/>
        <w:rPr>
          <w:rStyle w:val="Strong"/>
          <w:rFonts w:cs="Arial"/>
          <w:i/>
        </w:rPr>
      </w:pPr>
      <w:r w:rsidRPr="001D4525">
        <w:rPr>
          <w:rFonts w:cs="Arial"/>
          <w:i/>
          <w:sz w:val="24"/>
          <w:szCs w:val="24"/>
        </w:rPr>
        <w:t xml:space="preserve">The Developmental Educational Assistance Program (DEAP) is a </w:t>
      </w:r>
      <w:proofErr w:type="gramStart"/>
      <w:r w:rsidRPr="001D4525">
        <w:rPr>
          <w:rFonts w:cs="Arial"/>
          <w:i/>
          <w:sz w:val="24"/>
          <w:szCs w:val="24"/>
        </w:rPr>
        <w:t>not for profit</w:t>
      </w:r>
      <w:proofErr w:type="gramEnd"/>
      <w:r w:rsidRPr="001D4525">
        <w:rPr>
          <w:rFonts w:cs="Arial"/>
          <w:i/>
          <w:sz w:val="24"/>
          <w:szCs w:val="24"/>
        </w:rPr>
        <w:t xml:space="preserve"> organization that provides a variety of family education, support, childcare, health nutrition and residential services to families, children and adults.  Services are provided in 17 eastern Montana counties.</w:t>
      </w:r>
    </w:p>
    <w:p w14:paraId="541413EE" w14:textId="77777777" w:rsidR="008658FC" w:rsidRPr="001D4525" w:rsidRDefault="008658FC" w:rsidP="008658FC">
      <w:pPr>
        <w:spacing w:after="0" w:line="240" w:lineRule="auto"/>
        <w:rPr>
          <w:rStyle w:val="Strong"/>
          <w:rFonts w:cs="Arial"/>
        </w:rPr>
      </w:pPr>
    </w:p>
    <w:p w14:paraId="637D4798" w14:textId="77777777" w:rsidR="00446DA6" w:rsidRPr="00334E90" w:rsidRDefault="008658FC" w:rsidP="00446DA6">
      <w:pPr>
        <w:pStyle w:val="NoSpacing"/>
        <w:rPr>
          <w:rStyle w:val="Strong"/>
          <w:rFonts w:cs="Arial"/>
          <w:sz w:val="24"/>
          <w:szCs w:val="24"/>
        </w:rPr>
      </w:pPr>
      <w:r w:rsidRPr="00334E90">
        <w:rPr>
          <w:rStyle w:val="Strong"/>
          <w:rFonts w:cs="Arial"/>
          <w:sz w:val="24"/>
          <w:szCs w:val="24"/>
        </w:rPr>
        <w:t xml:space="preserve">Developmental Disabilities Program </w:t>
      </w:r>
    </w:p>
    <w:p w14:paraId="2D93F924" w14:textId="221951A7" w:rsidR="00446DA6" w:rsidRPr="001D4525" w:rsidRDefault="008658FC" w:rsidP="00446DA6">
      <w:pPr>
        <w:pStyle w:val="NoSpacing"/>
        <w:rPr>
          <w:sz w:val="24"/>
          <w:szCs w:val="24"/>
        </w:rPr>
      </w:pPr>
      <w:r w:rsidRPr="00985377">
        <w:rPr>
          <w:sz w:val="24"/>
          <w:szCs w:val="24"/>
        </w:rPr>
        <w:t xml:space="preserve">Region </w:t>
      </w:r>
      <w:r w:rsidR="00446DA6">
        <w:rPr>
          <w:sz w:val="24"/>
          <w:szCs w:val="24"/>
        </w:rPr>
        <w:t>1</w:t>
      </w:r>
      <w:r w:rsidRPr="00985377">
        <w:rPr>
          <w:sz w:val="24"/>
          <w:szCs w:val="24"/>
        </w:rPr>
        <w:t xml:space="preserve"> Satellite Office</w:t>
      </w:r>
      <w:r w:rsidR="00446DA6">
        <w:rPr>
          <w:sz w:val="24"/>
          <w:szCs w:val="24"/>
        </w:rPr>
        <w:t xml:space="preserve"> – Miles City </w:t>
      </w:r>
      <w:r w:rsidRPr="00985377">
        <w:rPr>
          <w:sz w:val="24"/>
          <w:szCs w:val="24"/>
        </w:rPr>
        <w:br/>
      </w:r>
      <w:r w:rsidR="00446DA6">
        <w:rPr>
          <w:sz w:val="24"/>
          <w:szCs w:val="24"/>
        </w:rPr>
        <w:t>2200 Box Elder #7</w:t>
      </w:r>
    </w:p>
    <w:p w14:paraId="20C9A635" w14:textId="68E6E2FC" w:rsidR="008658FC" w:rsidRPr="001D4525" w:rsidRDefault="00446DA6" w:rsidP="00446DA6">
      <w:pPr>
        <w:pStyle w:val="NoSpacing"/>
        <w:rPr>
          <w:sz w:val="24"/>
          <w:szCs w:val="24"/>
        </w:rPr>
      </w:pPr>
      <w:r>
        <w:rPr>
          <w:sz w:val="24"/>
          <w:szCs w:val="24"/>
        </w:rPr>
        <w:t>Miles City, MT 59301</w:t>
      </w:r>
      <w:r w:rsidR="008658FC" w:rsidRPr="001D4525">
        <w:rPr>
          <w:sz w:val="24"/>
          <w:szCs w:val="24"/>
        </w:rPr>
        <w:br/>
        <w:t>Phone: 406-232-2595</w:t>
      </w:r>
      <w:r>
        <w:rPr>
          <w:sz w:val="24"/>
          <w:szCs w:val="24"/>
        </w:rPr>
        <w:t xml:space="preserve"> or 406-232-1157</w:t>
      </w:r>
    </w:p>
    <w:p w14:paraId="72FA07B5" w14:textId="77777777" w:rsidR="008658FC" w:rsidRPr="001D4525" w:rsidRDefault="008658FC" w:rsidP="008658FC">
      <w:pPr>
        <w:autoSpaceDE w:val="0"/>
        <w:autoSpaceDN w:val="0"/>
        <w:adjustRightInd w:val="0"/>
        <w:spacing w:after="0" w:line="240" w:lineRule="auto"/>
        <w:rPr>
          <w:rFonts w:cs="Arial"/>
          <w:i/>
          <w:sz w:val="24"/>
          <w:szCs w:val="24"/>
        </w:rPr>
      </w:pPr>
      <w:r w:rsidRPr="001D4525">
        <w:rPr>
          <w:rFonts w:cs="Arial"/>
          <w:i/>
          <w:sz w:val="24"/>
          <w:szCs w:val="24"/>
        </w:rPr>
        <w:t xml:space="preserve">Services are available </w:t>
      </w:r>
      <w:r w:rsidRPr="001D4525">
        <w:rPr>
          <w:rFonts w:cs="Times New Roman"/>
          <w:i/>
          <w:sz w:val="24"/>
          <w:szCs w:val="24"/>
        </w:rPr>
        <w:t xml:space="preserve">for people with developmental disabilities, </w:t>
      </w:r>
      <w:r w:rsidRPr="001D4525">
        <w:rPr>
          <w:rFonts w:cs="Arial"/>
          <w:i/>
          <w:sz w:val="24"/>
          <w:szCs w:val="24"/>
        </w:rPr>
        <w:t>at no cost, to individuals of any age. Many kinds of services are offered through providers or self-directed options. This support is separate from other assistance that is provided through schools, Medicaid, private insurance, Social Security, and other sources.</w:t>
      </w:r>
    </w:p>
    <w:p w14:paraId="7D069D64" w14:textId="77777777" w:rsidR="008658FC" w:rsidRPr="001D4525" w:rsidRDefault="008658FC" w:rsidP="008658FC">
      <w:pPr>
        <w:autoSpaceDE w:val="0"/>
        <w:autoSpaceDN w:val="0"/>
        <w:adjustRightInd w:val="0"/>
        <w:spacing w:after="0" w:line="240" w:lineRule="auto"/>
        <w:rPr>
          <w:rFonts w:cs="Arial"/>
          <w:sz w:val="24"/>
          <w:szCs w:val="24"/>
        </w:rPr>
      </w:pPr>
    </w:p>
    <w:p w14:paraId="01D1023D" w14:textId="77777777" w:rsidR="008658FC" w:rsidRPr="001D4525" w:rsidRDefault="008658FC" w:rsidP="008658FC">
      <w:pPr>
        <w:spacing w:after="0"/>
        <w:rPr>
          <w:b/>
          <w:sz w:val="24"/>
          <w:szCs w:val="24"/>
        </w:rPr>
      </w:pPr>
      <w:r w:rsidRPr="001D4525">
        <w:rPr>
          <w:b/>
          <w:sz w:val="24"/>
          <w:szCs w:val="24"/>
        </w:rPr>
        <w:t>Disability Rights Montana</w:t>
      </w:r>
    </w:p>
    <w:p w14:paraId="31EAC67E" w14:textId="77777777" w:rsidR="0092548B" w:rsidRDefault="008658FC" w:rsidP="008658FC">
      <w:pPr>
        <w:spacing w:after="0"/>
        <w:rPr>
          <w:sz w:val="24"/>
          <w:szCs w:val="24"/>
        </w:rPr>
      </w:pPr>
      <w:r w:rsidRPr="001D4525">
        <w:rPr>
          <w:sz w:val="24"/>
          <w:szCs w:val="24"/>
        </w:rPr>
        <w:t xml:space="preserve">1022 Chestnut Street </w:t>
      </w:r>
    </w:p>
    <w:p w14:paraId="4A4F89D8" w14:textId="4720019D" w:rsidR="008658FC" w:rsidRPr="001D4525" w:rsidRDefault="008658FC" w:rsidP="008658FC">
      <w:pPr>
        <w:spacing w:after="0"/>
        <w:rPr>
          <w:sz w:val="24"/>
          <w:szCs w:val="24"/>
        </w:rPr>
      </w:pPr>
      <w:r w:rsidRPr="001D4525">
        <w:rPr>
          <w:sz w:val="24"/>
          <w:szCs w:val="24"/>
        </w:rPr>
        <w:t>Helena, Montana 59601</w:t>
      </w:r>
    </w:p>
    <w:p w14:paraId="6867F956" w14:textId="77777777" w:rsidR="008658FC" w:rsidRDefault="008658FC" w:rsidP="008658FC">
      <w:pPr>
        <w:spacing w:after="0"/>
        <w:rPr>
          <w:sz w:val="24"/>
          <w:szCs w:val="24"/>
        </w:rPr>
      </w:pPr>
      <w:r w:rsidRPr="001D4525">
        <w:rPr>
          <w:sz w:val="24"/>
          <w:szCs w:val="24"/>
        </w:rPr>
        <w:t>Phone: 406-449-2344 or 800-245-4743</w:t>
      </w:r>
    </w:p>
    <w:p w14:paraId="77D54F3A" w14:textId="77777777" w:rsidR="008658FC" w:rsidRPr="001D4525" w:rsidRDefault="008658FC" w:rsidP="008658FC">
      <w:pPr>
        <w:spacing w:after="0"/>
        <w:rPr>
          <w:sz w:val="24"/>
          <w:szCs w:val="24"/>
        </w:rPr>
      </w:pPr>
      <w:r w:rsidRPr="00504BCA">
        <w:rPr>
          <w:sz w:val="24"/>
          <w:szCs w:val="24"/>
        </w:rPr>
        <w:t>Advocate@DisabilityRightsMT.org</w:t>
      </w:r>
    </w:p>
    <w:p w14:paraId="4D4D4EFE" w14:textId="77777777" w:rsidR="008658FC" w:rsidRPr="001D4525" w:rsidRDefault="008658FC" w:rsidP="008658FC">
      <w:pPr>
        <w:spacing w:after="0"/>
        <w:rPr>
          <w:sz w:val="24"/>
          <w:szCs w:val="24"/>
        </w:rPr>
      </w:pPr>
      <w:r w:rsidRPr="001D4525">
        <w:rPr>
          <w:sz w:val="24"/>
          <w:szCs w:val="24"/>
        </w:rPr>
        <w:t>www.disabilityrightsmt.org</w:t>
      </w:r>
    </w:p>
    <w:p w14:paraId="29DC47E8" w14:textId="77777777" w:rsidR="008658FC" w:rsidRPr="00504BCA" w:rsidRDefault="008658FC" w:rsidP="008658FC">
      <w:pPr>
        <w:autoSpaceDE w:val="0"/>
        <w:autoSpaceDN w:val="0"/>
        <w:adjustRightInd w:val="0"/>
        <w:spacing w:after="0" w:line="240" w:lineRule="auto"/>
        <w:rPr>
          <w:i/>
        </w:rPr>
      </w:pPr>
      <w:r w:rsidRPr="00504BCA">
        <w:rPr>
          <w:i/>
        </w:rPr>
        <w:t>Disability Rights Montana’s mission is to protect and advocate for the human, legal, and civil rights of Montanans with disabilities while advancing dignity, equality, and self-determination.</w:t>
      </w:r>
    </w:p>
    <w:p w14:paraId="02BF5CC3" w14:textId="77777777" w:rsidR="008658FC" w:rsidRPr="001D4525" w:rsidRDefault="008658FC" w:rsidP="008658FC">
      <w:pPr>
        <w:autoSpaceDE w:val="0"/>
        <w:autoSpaceDN w:val="0"/>
        <w:adjustRightInd w:val="0"/>
        <w:spacing w:after="0" w:line="240" w:lineRule="auto"/>
        <w:rPr>
          <w:rFonts w:cs="Times New Roman"/>
          <w:b/>
          <w:sz w:val="24"/>
          <w:szCs w:val="24"/>
        </w:rPr>
      </w:pPr>
    </w:p>
    <w:p w14:paraId="02565147" w14:textId="77777777" w:rsidR="008658FC" w:rsidRPr="00985377" w:rsidRDefault="008658FC" w:rsidP="008658FC">
      <w:pPr>
        <w:autoSpaceDE w:val="0"/>
        <w:autoSpaceDN w:val="0"/>
        <w:adjustRightInd w:val="0"/>
        <w:spacing w:after="0" w:line="240" w:lineRule="auto"/>
        <w:rPr>
          <w:rFonts w:cs="Times New Roman"/>
          <w:b/>
          <w:sz w:val="24"/>
          <w:szCs w:val="24"/>
        </w:rPr>
      </w:pPr>
      <w:r w:rsidRPr="00985377">
        <w:rPr>
          <w:rFonts w:cs="Times New Roman"/>
          <w:b/>
          <w:sz w:val="24"/>
          <w:szCs w:val="24"/>
        </w:rPr>
        <w:t>Vocational Rehabilitation and Blind Services</w:t>
      </w:r>
    </w:p>
    <w:p w14:paraId="6913932C" w14:textId="77777777" w:rsidR="0092548B" w:rsidRDefault="008658FC" w:rsidP="008658FC">
      <w:pPr>
        <w:autoSpaceDE w:val="0"/>
        <w:autoSpaceDN w:val="0"/>
        <w:adjustRightInd w:val="0"/>
        <w:spacing w:after="0" w:line="240" w:lineRule="auto"/>
        <w:rPr>
          <w:rFonts w:cs="Times New Roman"/>
          <w:sz w:val="24"/>
          <w:szCs w:val="24"/>
        </w:rPr>
      </w:pPr>
      <w:r w:rsidRPr="00985377">
        <w:rPr>
          <w:rFonts w:cs="Times New Roman"/>
          <w:sz w:val="24"/>
          <w:szCs w:val="24"/>
        </w:rPr>
        <w:t>114 N 7</w:t>
      </w:r>
      <w:r w:rsidRPr="00985377">
        <w:rPr>
          <w:rFonts w:cs="Times New Roman"/>
          <w:sz w:val="24"/>
          <w:szCs w:val="24"/>
          <w:vertAlign w:val="superscript"/>
        </w:rPr>
        <w:t>th</w:t>
      </w:r>
      <w:r w:rsidRPr="00985377">
        <w:rPr>
          <w:rFonts w:cs="Times New Roman"/>
          <w:sz w:val="24"/>
          <w:szCs w:val="24"/>
        </w:rPr>
        <w:t xml:space="preserve"> Street </w:t>
      </w:r>
    </w:p>
    <w:p w14:paraId="4478B942" w14:textId="16CD9D2D" w:rsidR="008658FC" w:rsidRPr="00985377" w:rsidRDefault="008658FC" w:rsidP="008658FC">
      <w:pPr>
        <w:autoSpaceDE w:val="0"/>
        <w:autoSpaceDN w:val="0"/>
        <w:adjustRightInd w:val="0"/>
        <w:spacing w:after="0" w:line="240" w:lineRule="auto"/>
        <w:rPr>
          <w:rFonts w:cs="Times New Roman"/>
          <w:sz w:val="24"/>
          <w:szCs w:val="24"/>
        </w:rPr>
      </w:pPr>
      <w:r w:rsidRPr="00985377">
        <w:rPr>
          <w:rFonts w:cs="Times New Roman"/>
          <w:sz w:val="24"/>
          <w:szCs w:val="24"/>
        </w:rPr>
        <w:t xml:space="preserve">Miles City, MT 59301 </w:t>
      </w:r>
    </w:p>
    <w:p w14:paraId="6667E6BF" w14:textId="77777777" w:rsidR="008658FC" w:rsidRPr="00985377" w:rsidRDefault="008658FC" w:rsidP="008658FC">
      <w:pPr>
        <w:autoSpaceDE w:val="0"/>
        <w:autoSpaceDN w:val="0"/>
        <w:adjustRightInd w:val="0"/>
        <w:spacing w:after="0" w:line="240" w:lineRule="auto"/>
        <w:rPr>
          <w:rFonts w:cs="Times New Roman"/>
          <w:sz w:val="24"/>
          <w:szCs w:val="24"/>
        </w:rPr>
      </w:pPr>
      <w:r w:rsidRPr="00985377">
        <w:rPr>
          <w:rFonts w:cs="Times New Roman"/>
          <w:sz w:val="24"/>
          <w:szCs w:val="24"/>
        </w:rPr>
        <w:t xml:space="preserve">Phone: 406-232-0583 or 877-296-1198 </w:t>
      </w:r>
    </w:p>
    <w:p w14:paraId="3B0C146A" w14:textId="77777777" w:rsidR="008658FC" w:rsidRPr="00985377" w:rsidRDefault="008658FC" w:rsidP="008658FC">
      <w:pPr>
        <w:autoSpaceDE w:val="0"/>
        <w:autoSpaceDN w:val="0"/>
        <w:adjustRightInd w:val="0"/>
        <w:spacing w:after="0" w:line="240" w:lineRule="auto"/>
        <w:rPr>
          <w:rFonts w:cs="Times New Roman"/>
          <w:sz w:val="24"/>
          <w:szCs w:val="24"/>
        </w:rPr>
      </w:pPr>
      <w:r w:rsidRPr="00985377">
        <w:rPr>
          <w:rFonts w:cs="Times New Roman"/>
          <w:sz w:val="24"/>
          <w:szCs w:val="24"/>
        </w:rPr>
        <w:t xml:space="preserve">Fax: 406-232-0885 </w:t>
      </w:r>
    </w:p>
    <w:p w14:paraId="5977F6FB" w14:textId="77777777" w:rsidR="008658FC" w:rsidRPr="001D4525" w:rsidRDefault="008658FC" w:rsidP="008658FC">
      <w:pPr>
        <w:spacing w:after="0"/>
        <w:rPr>
          <w:rFonts w:cs="Times New Roman"/>
          <w:i/>
          <w:sz w:val="24"/>
          <w:szCs w:val="24"/>
        </w:rPr>
      </w:pPr>
      <w:r w:rsidRPr="00985377">
        <w:rPr>
          <w:rFonts w:cs="Times New Roman"/>
          <w:i/>
          <w:sz w:val="24"/>
          <w:szCs w:val="24"/>
        </w:rPr>
        <w:t>You are eligible for Vocational</w:t>
      </w:r>
      <w:r w:rsidRPr="001D4525">
        <w:rPr>
          <w:rFonts w:cs="Times New Roman"/>
          <w:i/>
          <w:sz w:val="24"/>
          <w:szCs w:val="24"/>
        </w:rPr>
        <w:t xml:space="preserve"> Rehabilitation if you have a physical or mental disability, and your disability prevents you from getting or keeping a job.</w:t>
      </w:r>
    </w:p>
    <w:p w14:paraId="6A4AD82B" w14:textId="77777777" w:rsidR="008658FC" w:rsidRPr="00DF4A4F" w:rsidRDefault="008658FC" w:rsidP="008658FC">
      <w:pPr>
        <w:spacing w:after="0"/>
        <w:rPr>
          <w:rFonts w:cs="Times New Roman"/>
          <w:color w:val="00B0F0"/>
          <w:sz w:val="24"/>
          <w:szCs w:val="24"/>
        </w:rPr>
      </w:pPr>
    </w:p>
    <w:p w14:paraId="2EE29BFE" w14:textId="6E1931CF" w:rsidR="008658FC" w:rsidRPr="00FF42FA" w:rsidRDefault="008658FC" w:rsidP="00FF42FA">
      <w:pPr>
        <w:shd w:val="clear" w:color="auto" w:fill="D9E2F3" w:themeFill="accent5" w:themeFillTint="33"/>
        <w:spacing w:after="0"/>
        <w:rPr>
          <w:sz w:val="32"/>
          <w:szCs w:val="32"/>
        </w:rPr>
      </w:pPr>
      <w:r w:rsidRPr="001C6932">
        <w:rPr>
          <w:sz w:val="32"/>
          <w:szCs w:val="32"/>
        </w:rPr>
        <w:t>Financial</w:t>
      </w:r>
    </w:p>
    <w:p w14:paraId="46873D3C" w14:textId="77777777" w:rsidR="008658FC" w:rsidRPr="00AA03B0" w:rsidRDefault="008658FC" w:rsidP="008658FC">
      <w:pPr>
        <w:tabs>
          <w:tab w:val="left" w:pos="3330"/>
        </w:tabs>
        <w:spacing w:after="0"/>
        <w:rPr>
          <w:sz w:val="24"/>
          <w:szCs w:val="24"/>
        </w:rPr>
      </w:pPr>
      <w:r w:rsidRPr="00AA03B0">
        <w:rPr>
          <w:b/>
          <w:sz w:val="24"/>
          <w:szCs w:val="24"/>
        </w:rPr>
        <w:t>Powder River County Treasurer</w:t>
      </w:r>
    </w:p>
    <w:p w14:paraId="35B7E4F6" w14:textId="5326A57B" w:rsidR="0092548B" w:rsidRDefault="00F53686" w:rsidP="008658FC">
      <w:pPr>
        <w:tabs>
          <w:tab w:val="left" w:pos="3330"/>
        </w:tabs>
        <w:spacing w:after="0"/>
        <w:rPr>
          <w:sz w:val="24"/>
          <w:szCs w:val="24"/>
        </w:rPr>
      </w:pPr>
      <w:r>
        <w:rPr>
          <w:sz w:val="24"/>
          <w:szCs w:val="24"/>
        </w:rPr>
        <w:t xml:space="preserve">119 N Park Ave | </w:t>
      </w:r>
      <w:r w:rsidR="008658FC" w:rsidRPr="00AA03B0">
        <w:rPr>
          <w:sz w:val="24"/>
          <w:szCs w:val="24"/>
        </w:rPr>
        <w:t>PO Box 200</w:t>
      </w:r>
    </w:p>
    <w:p w14:paraId="4D44F818" w14:textId="6B4E4B9E" w:rsidR="008658FC" w:rsidRPr="00AA03B0" w:rsidRDefault="008658FC" w:rsidP="008658FC">
      <w:pPr>
        <w:tabs>
          <w:tab w:val="left" w:pos="3330"/>
        </w:tabs>
        <w:spacing w:after="0"/>
        <w:rPr>
          <w:sz w:val="24"/>
          <w:szCs w:val="24"/>
        </w:rPr>
      </w:pPr>
      <w:r w:rsidRPr="00AA03B0">
        <w:rPr>
          <w:sz w:val="24"/>
          <w:szCs w:val="24"/>
        </w:rPr>
        <w:t>Broadus, MT 59317</w:t>
      </w:r>
    </w:p>
    <w:p w14:paraId="69EE8DA1" w14:textId="77777777" w:rsidR="008658FC" w:rsidRPr="00AA03B0" w:rsidRDefault="008658FC" w:rsidP="008658FC">
      <w:pPr>
        <w:tabs>
          <w:tab w:val="left" w:pos="3330"/>
        </w:tabs>
        <w:spacing w:after="0"/>
        <w:rPr>
          <w:sz w:val="24"/>
          <w:szCs w:val="24"/>
        </w:rPr>
      </w:pPr>
      <w:r w:rsidRPr="00AA03B0">
        <w:rPr>
          <w:sz w:val="24"/>
          <w:szCs w:val="24"/>
        </w:rPr>
        <w:t>Phone: 406-436-2444</w:t>
      </w:r>
    </w:p>
    <w:p w14:paraId="7FBC3C51" w14:textId="77777777" w:rsidR="008658FC" w:rsidRPr="00AA03B0" w:rsidRDefault="008658FC" w:rsidP="008658FC">
      <w:pPr>
        <w:tabs>
          <w:tab w:val="left" w:pos="3330"/>
        </w:tabs>
        <w:spacing w:after="0"/>
        <w:rPr>
          <w:sz w:val="24"/>
          <w:szCs w:val="24"/>
        </w:rPr>
      </w:pPr>
      <w:r w:rsidRPr="00AA03B0">
        <w:rPr>
          <w:sz w:val="24"/>
          <w:szCs w:val="24"/>
        </w:rPr>
        <w:t>Fax: 406-436-2151</w:t>
      </w:r>
    </w:p>
    <w:p w14:paraId="7362DFAA" w14:textId="77777777" w:rsidR="008658FC" w:rsidRPr="00AA03B0" w:rsidRDefault="00000000" w:rsidP="008658FC">
      <w:pPr>
        <w:tabs>
          <w:tab w:val="left" w:pos="3330"/>
        </w:tabs>
        <w:spacing w:after="0"/>
        <w:rPr>
          <w:sz w:val="24"/>
          <w:szCs w:val="24"/>
        </w:rPr>
      </w:pPr>
      <w:hyperlink r:id="rId10" w:history="1">
        <w:r w:rsidR="008658FC" w:rsidRPr="00AA03B0">
          <w:rPr>
            <w:sz w:val="24"/>
            <w:szCs w:val="24"/>
          </w:rPr>
          <w:t>pphillippi@mt.gov</w:t>
        </w:r>
      </w:hyperlink>
    </w:p>
    <w:p w14:paraId="3CEC2C60" w14:textId="1CF7A94D" w:rsidR="00446DA6" w:rsidRDefault="00446DA6" w:rsidP="00FF42FA">
      <w:pPr>
        <w:spacing w:after="0"/>
        <w:rPr>
          <w:sz w:val="24"/>
          <w:szCs w:val="24"/>
        </w:rPr>
      </w:pPr>
      <w:r w:rsidRPr="00446DA6">
        <w:rPr>
          <w:sz w:val="24"/>
          <w:szCs w:val="24"/>
        </w:rPr>
        <w:t>prco.mt.gov/Treasurer</w:t>
      </w:r>
    </w:p>
    <w:p w14:paraId="6426BED8" w14:textId="77777777" w:rsidR="00FF42FA" w:rsidRPr="00FF42FA" w:rsidRDefault="00FF42FA" w:rsidP="00FF42FA">
      <w:pPr>
        <w:spacing w:after="0"/>
        <w:rPr>
          <w:sz w:val="24"/>
          <w:szCs w:val="24"/>
        </w:rPr>
      </w:pPr>
    </w:p>
    <w:p w14:paraId="702F90D6" w14:textId="77777777" w:rsidR="008658FC" w:rsidRPr="001C6932" w:rsidRDefault="008658FC" w:rsidP="008658FC">
      <w:pPr>
        <w:shd w:val="clear" w:color="auto" w:fill="D9E2F3" w:themeFill="accent5" w:themeFillTint="33"/>
        <w:spacing w:after="0"/>
        <w:rPr>
          <w:sz w:val="32"/>
          <w:szCs w:val="32"/>
        </w:rPr>
      </w:pPr>
      <w:r>
        <w:rPr>
          <w:sz w:val="32"/>
          <w:szCs w:val="32"/>
        </w:rPr>
        <w:t>Food</w:t>
      </w:r>
    </w:p>
    <w:p w14:paraId="6BD45CEC" w14:textId="77777777" w:rsidR="008658FC" w:rsidRPr="00D82407" w:rsidRDefault="008658FC" w:rsidP="008658FC">
      <w:pPr>
        <w:spacing w:after="0" w:line="240" w:lineRule="auto"/>
        <w:rPr>
          <w:b/>
          <w:sz w:val="24"/>
          <w:szCs w:val="24"/>
        </w:rPr>
      </w:pPr>
      <w:r w:rsidRPr="00D82407">
        <w:rPr>
          <w:b/>
          <w:sz w:val="24"/>
          <w:szCs w:val="24"/>
        </w:rPr>
        <w:t>Mail a Meal (through the Montana Foodbank Network)</w:t>
      </w:r>
    </w:p>
    <w:p w14:paraId="6C699FD0" w14:textId="77777777" w:rsidR="0092548B" w:rsidRDefault="008658FC" w:rsidP="008658FC">
      <w:pPr>
        <w:spacing w:after="0" w:line="240" w:lineRule="auto"/>
        <w:rPr>
          <w:sz w:val="24"/>
          <w:szCs w:val="24"/>
        </w:rPr>
      </w:pPr>
      <w:r w:rsidRPr="00D82407">
        <w:rPr>
          <w:sz w:val="24"/>
          <w:szCs w:val="24"/>
        </w:rPr>
        <w:t>5625 Expressway</w:t>
      </w:r>
    </w:p>
    <w:p w14:paraId="4CFDBB40" w14:textId="2B24EEFE" w:rsidR="008658FC" w:rsidRPr="00D82407" w:rsidRDefault="008658FC" w:rsidP="008658FC">
      <w:pPr>
        <w:spacing w:after="0" w:line="240" w:lineRule="auto"/>
        <w:rPr>
          <w:sz w:val="24"/>
          <w:szCs w:val="24"/>
        </w:rPr>
      </w:pPr>
      <w:r w:rsidRPr="00D82407">
        <w:rPr>
          <w:sz w:val="24"/>
          <w:szCs w:val="24"/>
        </w:rPr>
        <w:t>Missoula, MT 59808</w:t>
      </w:r>
    </w:p>
    <w:p w14:paraId="3D056748" w14:textId="77777777" w:rsidR="008658FC" w:rsidRPr="00D82407" w:rsidRDefault="008658FC" w:rsidP="008658FC">
      <w:pPr>
        <w:spacing w:after="0" w:line="240" w:lineRule="auto"/>
        <w:rPr>
          <w:sz w:val="24"/>
          <w:szCs w:val="24"/>
        </w:rPr>
      </w:pPr>
      <w:r w:rsidRPr="00D82407">
        <w:rPr>
          <w:sz w:val="24"/>
          <w:szCs w:val="24"/>
        </w:rPr>
        <w:lastRenderedPageBreak/>
        <w:t>Phone: 406-721-3825</w:t>
      </w:r>
    </w:p>
    <w:p w14:paraId="1358179D" w14:textId="77777777" w:rsidR="008658FC" w:rsidRPr="00D82407" w:rsidRDefault="00000000" w:rsidP="008658FC">
      <w:pPr>
        <w:tabs>
          <w:tab w:val="left" w:pos="3330"/>
        </w:tabs>
        <w:spacing w:after="0"/>
        <w:rPr>
          <w:sz w:val="24"/>
          <w:szCs w:val="24"/>
        </w:rPr>
      </w:pPr>
      <w:hyperlink r:id="rId11" w:history="1">
        <w:r w:rsidR="008658FC" w:rsidRPr="00D82407">
          <w:rPr>
            <w:sz w:val="24"/>
            <w:szCs w:val="24"/>
          </w:rPr>
          <w:t>info@mfbn.org</w:t>
        </w:r>
      </w:hyperlink>
    </w:p>
    <w:p w14:paraId="358EAF70" w14:textId="7CE83B6C" w:rsidR="008658FC" w:rsidRPr="00D82407" w:rsidRDefault="00F53686" w:rsidP="008658FC">
      <w:pPr>
        <w:tabs>
          <w:tab w:val="left" w:pos="3330"/>
        </w:tabs>
        <w:spacing w:after="0"/>
        <w:rPr>
          <w:sz w:val="24"/>
          <w:szCs w:val="24"/>
        </w:rPr>
      </w:pPr>
      <w:r>
        <w:rPr>
          <w:sz w:val="24"/>
          <w:szCs w:val="24"/>
        </w:rPr>
        <w:t>www.</w:t>
      </w:r>
      <w:r w:rsidR="008658FC" w:rsidRPr="00D82407">
        <w:rPr>
          <w:sz w:val="24"/>
          <w:szCs w:val="24"/>
        </w:rPr>
        <w:t>mfbn.org/mail-a-meal/</w:t>
      </w:r>
    </w:p>
    <w:p w14:paraId="3DED2784" w14:textId="77777777" w:rsidR="008658FC" w:rsidRPr="00D82407" w:rsidRDefault="008658FC" w:rsidP="008658FC">
      <w:pPr>
        <w:tabs>
          <w:tab w:val="left" w:pos="3330"/>
        </w:tabs>
        <w:spacing w:after="0"/>
        <w:rPr>
          <w:i/>
          <w:sz w:val="24"/>
          <w:szCs w:val="24"/>
        </w:rPr>
      </w:pPr>
      <w:r w:rsidRPr="00D82407">
        <w:rPr>
          <w:i/>
          <w:sz w:val="24"/>
          <w:szCs w:val="24"/>
        </w:rPr>
        <w:t xml:space="preserve">The program mission is to reach food insecure Montanans in rural, remote, low population areas without access to emergency food assistance or nutritious, quality food.  Through Mail-a-Meal, a </w:t>
      </w:r>
      <w:proofErr w:type="gramStart"/>
      <w:r w:rsidRPr="00D82407">
        <w:rPr>
          <w:i/>
          <w:sz w:val="24"/>
          <w:szCs w:val="24"/>
        </w:rPr>
        <w:t>50 pound</w:t>
      </w:r>
      <w:proofErr w:type="gramEnd"/>
      <w:r w:rsidRPr="00D82407">
        <w:rPr>
          <w:i/>
          <w:sz w:val="24"/>
          <w:szCs w:val="24"/>
        </w:rPr>
        <w:t xml:space="preserve"> box of non-perishable food will be delivered directly to your house. This program serves the following counties:  Big Horn, Blaine, Broadwater, Chouteau, Daniels, Fallon, Garfield, Golden Valley, Judith Basin, Liberty, Madison, McCone, Petroleum, Pondera, </w:t>
      </w:r>
      <w:r w:rsidRPr="00D82407">
        <w:rPr>
          <w:b/>
          <w:i/>
          <w:sz w:val="24"/>
          <w:szCs w:val="24"/>
        </w:rPr>
        <w:t>Powder River</w:t>
      </w:r>
      <w:r w:rsidRPr="00D82407">
        <w:rPr>
          <w:i/>
          <w:sz w:val="24"/>
          <w:szCs w:val="24"/>
        </w:rPr>
        <w:t>, Powell, Prairie, Richland, Rosebud, Roosevelt, Sheridan, Teton, Toole, Treasure, Valley, and Wheatland</w:t>
      </w:r>
    </w:p>
    <w:p w14:paraId="4E11C5E6" w14:textId="77777777" w:rsidR="008658FC" w:rsidRPr="0097785F" w:rsidRDefault="008658FC" w:rsidP="008658FC">
      <w:pPr>
        <w:tabs>
          <w:tab w:val="left" w:pos="3330"/>
        </w:tabs>
        <w:spacing w:after="0"/>
        <w:rPr>
          <w:i/>
          <w:color w:val="FF0000"/>
        </w:rPr>
      </w:pPr>
    </w:p>
    <w:p w14:paraId="1AE1E552" w14:textId="77777777" w:rsidR="008658FC" w:rsidRPr="001C6932" w:rsidRDefault="008658FC" w:rsidP="008658FC">
      <w:pPr>
        <w:shd w:val="clear" w:color="auto" w:fill="D9E2F3" w:themeFill="accent5" w:themeFillTint="33"/>
        <w:spacing w:after="0"/>
        <w:rPr>
          <w:sz w:val="32"/>
          <w:szCs w:val="32"/>
        </w:rPr>
      </w:pPr>
      <w:r w:rsidRPr="001C6932">
        <w:rPr>
          <w:sz w:val="32"/>
          <w:szCs w:val="32"/>
        </w:rPr>
        <w:t>Health</w:t>
      </w:r>
    </w:p>
    <w:p w14:paraId="67272951" w14:textId="77777777" w:rsidR="008658FC" w:rsidRPr="00985377" w:rsidRDefault="008658FC" w:rsidP="008658FC">
      <w:pPr>
        <w:spacing w:after="0" w:line="240" w:lineRule="auto"/>
        <w:rPr>
          <w:sz w:val="24"/>
          <w:szCs w:val="24"/>
          <w:lang w:val="en"/>
        </w:rPr>
      </w:pPr>
      <w:r w:rsidRPr="00985377">
        <w:rPr>
          <w:b/>
          <w:sz w:val="24"/>
          <w:szCs w:val="24"/>
          <w:lang w:val="en"/>
        </w:rPr>
        <w:t xml:space="preserve">Montana Al-Anon and </w:t>
      </w:r>
      <w:proofErr w:type="spellStart"/>
      <w:r w:rsidRPr="00985377">
        <w:rPr>
          <w:b/>
          <w:sz w:val="24"/>
          <w:szCs w:val="24"/>
          <w:lang w:val="en"/>
        </w:rPr>
        <w:t>Alateen</w:t>
      </w:r>
      <w:proofErr w:type="spellEnd"/>
    </w:p>
    <w:p w14:paraId="6A873F39" w14:textId="0DEADE4C" w:rsidR="0092548B" w:rsidRDefault="008658FC" w:rsidP="008658FC">
      <w:pPr>
        <w:spacing w:after="0" w:line="240" w:lineRule="auto"/>
        <w:rPr>
          <w:sz w:val="24"/>
          <w:szCs w:val="24"/>
          <w:lang w:val="en"/>
        </w:rPr>
      </w:pPr>
      <w:r w:rsidRPr="00985377">
        <w:rPr>
          <w:sz w:val="24"/>
          <w:szCs w:val="24"/>
          <w:lang w:val="en"/>
        </w:rPr>
        <w:t xml:space="preserve">101 </w:t>
      </w:r>
      <w:r w:rsidR="00F53686">
        <w:rPr>
          <w:sz w:val="24"/>
          <w:szCs w:val="24"/>
          <w:lang w:val="en"/>
        </w:rPr>
        <w:t>Park Ave</w:t>
      </w:r>
    </w:p>
    <w:p w14:paraId="065EC422" w14:textId="18A67494" w:rsidR="00F53686" w:rsidRDefault="00F53686" w:rsidP="008658FC">
      <w:pPr>
        <w:spacing w:after="0" w:line="240" w:lineRule="auto"/>
        <w:rPr>
          <w:sz w:val="24"/>
          <w:szCs w:val="24"/>
          <w:lang w:val="en"/>
        </w:rPr>
      </w:pPr>
      <w:r>
        <w:rPr>
          <w:sz w:val="24"/>
          <w:szCs w:val="24"/>
          <w:lang w:val="en"/>
        </w:rPr>
        <w:t>Election Room</w:t>
      </w:r>
    </w:p>
    <w:p w14:paraId="646900E9" w14:textId="619167EA" w:rsidR="008658FC" w:rsidRPr="00985377" w:rsidRDefault="008658FC" w:rsidP="008658FC">
      <w:pPr>
        <w:spacing w:after="0" w:line="240" w:lineRule="auto"/>
        <w:rPr>
          <w:sz w:val="24"/>
          <w:szCs w:val="24"/>
          <w:lang w:val="en"/>
        </w:rPr>
      </w:pPr>
      <w:r w:rsidRPr="00985377">
        <w:rPr>
          <w:sz w:val="24"/>
          <w:szCs w:val="24"/>
          <w:lang w:val="en"/>
        </w:rPr>
        <w:t>Broadus, MT 59317</w:t>
      </w:r>
    </w:p>
    <w:p w14:paraId="2B54C77B" w14:textId="38F7AD7D" w:rsidR="008658FC" w:rsidRDefault="008658FC" w:rsidP="008658FC">
      <w:pPr>
        <w:spacing w:after="0" w:line="240" w:lineRule="auto"/>
        <w:rPr>
          <w:sz w:val="24"/>
          <w:szCs w:val="24"/>
          <w:lang w:val="en"/>
        </w:rPr>
      </w:pPr>
      <w:r w:rsidRPr="00985377">
        <w:rPr>
          <w:sz w:val="24"/>
          <w:szCs w:val="24"/>
          <w:lang w:val="en"/>
        </w:rPr>
        <w:t>Phone: 888-425-2666</w:t>
      </w:r>
    </w:p>
    <w:p w14:paraId="10C776B8" w14:textId="00887486" w:rsidR="00F53686" w:rsidRPr="00985377" w:rsidRDefault="00F53686" w:rsidP="008658FC">
      <w:pPr>
        <w:spacing w:after="0" w:line="240" w:lineRule="auto"/>
        <w:rPr>
          <w:sz w:val="24"/>
          <w:szCs w:val="24"/>
          <w:lang w:val="en"/>
        </w:rPr>
      </w:pPr>
      <w:r>
        <w:rPr>
          <w:sz w:val="24"/>
          <w:szCs w:val="24"/>
          <w:lang w:val="en"/>
        </w:rPr>
        <w:t>Thursdays at 6:30pm</w:t>
      </w:r>
    </w:p>
    <w:p w14:paraId="6E75958B" w14:textId="5F8C68A6" w:rsidR="008658FC" w:rsidRPr="009E6451" w:rsidRDefault="00F53686" w:rsidP="008658FC">
      <w:pPr>
        <w:spacing w:after="0" w:line="240" w:lineRule="auto"/>
        <w:rPr>
          <w:sz w:val="24"/>
          <w:szCs w:val="24"/>
          <w:lang w:val="en"/>
        </w:rPr>
      </w:pPr>
      <w:r>
        <w:rPr>
          <w:sz w:val="24"/>
          <w:szCs w:val="24"/>
          <w:lang w:val="en"/>
        </w:rPr>
        <w:t>www.</w:t>
      </w:r>
      <w:r w:rsidR="008658FC" w:rsidRPr="00985377">
        <w:rPr>
          <w:sz w:val="24"/>
          <w:szCs w:val="24"/>
          <w:lang w:val="en"/>
        </w:rPr>
        <w:t>al-anon-montana</w:t>
      </w:r>
      <w:r w:rsidR="008658FC" w:rsidRPr="009E6451">
        <w:rPr>
          <w:sz w:val="24"/>
          <w:szCs w:val="24"/>
          <w:lang w:val="en"/>
        </w:rPr>
        <w:t>.org/</w:t>
      </w:r>
    </w:p>
    <w:p w14:paraId="2FF6E9DC" w14:textId="77777777" w:rsidR="008658FC" w:rsidRPr="009E6451" w:rsidRDefault="008658FC" w:rsidP="008658FC">
      <w:pPr>
        <w:spacing w:after="0" w:line="240" w:lineRule="auto"/>
        <w:rPr>
          <w:i/>
          <w:sz w:val="24"/>
          <w:szCs w:val="24"/>
          <w:lang w:val="en"/>
        </w:rPr>
      </w:pPr>
      <w:r w:rsidRPr="009E6451">
        <w:rPr>
          <w:i/>
          <w:sz w:val="24"/>
          <w:szCs w:val="24"/>
          <w:lang w:val="en"/>
        </w:rPr>
        <w:t xml:space="preserve">Al-Anon is a support program for people whose lives have been affected by drinking. </w:t>
      </w:r>
      <w:proofErr w:type="spellStart"/>
      <w:r w:rsidRPr="009E6451">
        <w:rPr>
          <w:i/>
          <w:sz w:val="24"/>
          <w:szCs w:val="24"/>
          <w:lang w:val="en"/>
        </w:rPr>
        <w:t>Alateen</w:t>
      </w:r>
      <w:proofErr w:type="spellEnd"/>
      <w:r w:rsidRPr="009E6451">
        <w:rPr>
          <w:i/>
          <w:sz w:val="24"/>
          <w:szCs w:val="24"/>
          <w:lang w:val="en"/>
        </w:rPr>
        <w:t xml:space="preserve"> is a program for young people who are affected by problem drinkers. </w:t>
      </w:r>
    </w:p>
    <w:p w14:paraId="2E767A36" w14:textId="77777777" w:rsidR="008658FC" w:rsidRPr="009E6451" w:rsidRDefault="008658FC" w:rsidP="008658FC">
      <w:pPr>
        <w:spacing w:after="0" w:line="240" w:lineRule="auto"/>
        <w:rPr>
          <w:b/>
          <w:sz w:val="24"/>
          <w:szCs w:val="24"/>
          <w:lang w:val="en"/>
        </w:rPr>
      </w:pPr>
    </w:p>
    <w:p w14:paraId="123B2291" w14:textId="77777777" w:rsidR="008658FC" w:rsidRPr="009E6451" w:rsidRDefault="008658FC" w:rsidP="008658FC">
      <w:pPr>
        <w:spacing w:after="0" w:line="240" w:lineRule="auto"/>
        <w:rPr>
          <w:rFonts w:cs="Arial"/>
          <w:sz w:val="24"/>
          <w:szCs w:val="24"/>
        </w:rPr>
      </w:pPr>
      <w:r w:rsidRPr="00334E90">
        <w:rPr>
          <w:rStyle w:val="Strong"/>
          <w:rFonts w:cs="Arial"/>
          <w:sz w:val="24"/>
          <w:szCs w:val="24"/>
        </w:rPr>
        <w:t>Eastern Montana Community Mental Health Center (EMCMHC)</w:t>
      </w:r>
      <w:r w:rsidRPr="009E6451">
        <w:rPr>
          <w:rFonts w:cs="Arial"/>
          <w:b/>
          <w:bCs/>
          <w:sz w:val="24"/>
          <w:szCs w:val="24"/>
        </w:rPr>
        <w:br/>
      </w:r>
      <w:r w:rsidRPr="009E6451">
        <w:rPr>
          <w:rFonts w:cs="Arial"/>
          <w:sz w:val="24"/>
          <w:szCs w:val="24"/>
        </w:rPr>
        <w:t>PO Box 1530</w:t>
      </w:r>
    </w:p>
    <w:p w14:paraId="01A9C9F4" w14:textId="77777777" w:rsidR="008658FC" w:rsidRPr="009E6451" w:rsidRDefault="008658FC" w:rsidP="008658FC">
      <w:pPr>
        <w:spacing w:after="0" w:line="240" w:lineRule="auto"/>
        <w:rPr>
          <w:rFonts w:cs="Arial"/>
          <w:sz w:val="24"/>
          <w:szCs w:val="24"/>
        </w:rPr>
      </w:pPr>
      <w:r w:rsidRPr="009E6451">
        <w:rPr>
          <w:rFonts w:cs="Arial"/>
          <w:sz w:val="24"/>
          <w:szCs w:val="24"/>
        </w:rPr>
        <w:t>2508 Wilson</w:t>
      </w:r>
    </w:p>
    <w:p w14:paraId="69B54EBC" w14:textId="77777777" w:rsidR="008658FC" w:rsidRPr="009E6451" w:rsidRDefault="008658FC" w:rsidP="008658FC">
      <w:pPr>
        <w:spacing w:after="0" w:line="240" w:lineRule="auto"/>
        <w:rPr>
          <w:rStyle w:val="Strong"/>
          <w:rFonts w:cs="Arial"/>
          <w:b w:val="0"/>
          <w:bCs w:val="0"/>
        </w:rPr>
      </w:pPr>
      <w:r w:rsidRPr="009E6451">
        <w:rPr>
          <w:rFonts w:cs="Arial"/>
          <w:sz w:val="24"/>
          <w:szCs w:val="24"/>
        </w:rPr>
        <w:t>Miles City, MT 59301</w:t>
      </w:r>
    </w:p>
    <w:p w14:paraId="6B9A6BDF" w14:textId="77777777" w:rsidR="008658FC" w:rsidRPr="009E6451" w:rsidRDefault="008658FC" w:rsidP="008658FC">
      <w:pPr>
        <w:spacing w:after="0" w:line="240" w:lineRule="auto"/>
        <w:rPr>
          <w:rFonts w:cs="Arial"/>
          <w:sz w:val="24"/>
          <w:szCs w:val="24"/>
        </w:rPr>
      </w:pPr>
      <w:r>
        <w:rPr>
          <w:rFonts w:cs="Arial"/>
          <w:sz w:val="24"/>
          <w:szCs w:val="24"/>
        </w:rPr>
        <w:t xml:space="preserve">Phone: 406-234-0234 </w:t>
      </w:r>
      <w:r>
        <w:rPr>
          <w:rStyle w:val="style11"/>
          <w:lang w:val="en"/>
        </w:rPr>
        <w:t>or 406-234-1687</w:t>
      </w:r>
      <w:r w:rsidRPr="009E6451">
        <w:rPr>
          <w:rFonts w:cs="Arial"/>
          <w:sz w:val="24"/>
          <w:szCs w:val="24"/>
        </w:rPr>
        <w:br/>
        <w:t>Fax: 406-</w:t>
      </w:r>
      <w:r>
        <w:rPr>
          <w:rFonts w:cs="Arial"/>
          <w:sz w:val="24"/>
          <w:szCs w:val="24"/>
        </w:rPr>
        <w:t>234-0235</w:t>
      </w:r>
      <w:r w:rsidRPr="009E6451">
        <w:rPr>
          <w:rFonts w:cs="Arial"/>
          <w:sz w:val="24"/>
          <w:szCs w:val="24"/>
        </w:rPr>
        <w:t xml:space="preserve"> </w:t>
      </w:r>
    </w:p>
    <w:p w14:paraId="1E292CB2" w14:textId="77777777" w:rsidR="008658FC" w:rsidRPr="009E6451" w:rsidRDefault="00000000" w:rsidP="008658FC">
      <w:pPr>
        <w:spacing w:after="0" w:line="240" w:lineRule="auto"/>
        <w:rPr>
          <w:rStyle w:val="Hyperlink"/>
          <w:rFonts w:cs="Arial"/>
          <w:bCs/>
          <w:color w:val="auto"/>
          <w:sz w:val="24"/>
          <w:szCs w:val="24"/>
          <w:u w:val="none"/>
        </w:rPr>
      </w:pPr>
      <w:hyperlink r:id="rId12" w:history="1">
        <w:r w:rsidR="008658FC" w:rsidRPr="009E6451">
          <w:rPr>
            <w:rStyle w:val="Hyperlink"/>
            <w:rFonts w:cs="Arial"/>
            <w:bCs/>
            <w:color w:val="auto"/>
            <w:sz w:val="24"/>
            <w:szCs w:val="24"/>
            <w:u w:val="none"/>
          </w:rPr>
          <w:t>www.emcmhc.com</w:t>
        </w:r>
      </w:hyperlink>
    </w:p>
    <w:p w14:paraId="2CA464AF" w14:textId="77777777" w:rsidR="008658FC" w:rsidRPr="009E6451" w:rsidRDefault="008658FC" w:rsidP="008658FC">
      <w:pPr>
        <w:spacing w:after="0" w:line="240" w:lineRule="auto"/>
        <w:rPr>
          <w:rFonts w:cs="Arial"/>
          <w:bCs/>
          <w:sz w:val="24"/>
          <w:szCs w:val="24"/>
        </w:rPr>
      </w:pPr>
      <w:r w:rsidRPr="009E6451">
        <w:rPr>
          <w:rStyle w:val="Hyperlink"/>
          <w:rFonts w:cs="Arial"/>
          <w:bCs/>
          <w:i/>
          <w:color w:val="auto"/>
          <w:sz w:val="24"/>
          <w:szCs w:val="24"/>
          <w:u w:val="none"/>
        </w:rPr>
        <w:t xml:space="preserve">The Eastern Montana Community Mental Health Center strives to provide quality, professional, comprehensive mental health and substance abuse treatment services to the citizens of Eastern Montana. </w:t>
      </w:r>
    </w:p>
    <w:p w14:paraId="39B75402" w14:textId="77777777" w:rsidR="008658FC" w:rsidRPr="00A754D2" w:rsidRDefault="008658FC" w:rsidP="008658FC">
      <w:pPr>
        <w:spacing w:after="0" w:line="240" w:lineRule="auto"/>
        <w:rPr>
          <w:b/>
          <w:sz w:val="24"/>
          <w:szCs w:val="24"/>
          <w:lang w:val="en"/>
        </w:rPr>
      </w:pPr>
    </w:p>
    <w:p w14:paraId="571458EE" w14:textId="3F0DA989" w:rsidR="0092548B" w:rsidRDefault="008658FC" w:rsidP="008658FC">
      <w:pPr>
        <w:spacing w:after="0" w:line="240" w:lineRule="auto"/>
        <w:rPr>
          <w:rStyle w:val="style11"/>
          <w:lang w:val="en"/>
        </w:rPr>
      </w:pPr>
      <w:r w:rsidRPr="009E6451">
        <w:rPr>
          <w:b/>
          <w:sz w:val="24"/>
          <w:szCs w:val="24"/>
          <w:lang w:val="en"/>
        </w:rPr>
        <w:t>Powder River County Public Health</w:t>
      </w:r>
      <w:r w:rsidRPr="009E6451">
        <w:rPr>
          <w:sz w:val="20"/>
          <w:szCs w:val="20"/>
          <w:lang w:val="en"/>
        </w:rPr>
        <w:br/>
      </w:r>
      <w:r w:rsidRPr="009E6451">
        <w:rPr>
          <w:rStyle w:val="style11"/>
          <w:lang w:val="en"/>
        </w:rPr>
        <w:t xml:space="preserve">507 N Lincoln Ave </w:t>
      </w:r>
      <w:r w:rsidR="00F53686">
        <w:rPr>
          <w:rStyle w:val="style11"/>
          <w:lang w:val="en"/>
        </w:rPr>
        <w:t xml:space="preserve">| </w:t>
      </w:r>
      <w:r w:rsidR="00F53686" w:rsidRPr="009E6451">
        <w:rPr>
          <w:rStyle w:val="style11"/>
          <w:lang w:val="en"/>
        </w:rPr>
        <w:t>PO Box 210</w:t>
      </w:r>
    </w:p>
    <w:p w14:paraId="3706DF6B" w14:textId="0B86EE5E" w:rsidR="008658FC" w:rsidRPr="009E6451" w:rsidRDefault="008658FC" w:rsidP="008658FC">
      <w:pPr>
        <w:spacing w:after="0" w:line="240" w:lineRule="auto"/>
        <w:rPr>
          <w:rStyle w:val="style11"/>
          <w:lang w:val="en"/>
        </w:rPr>
      </w:pPr>
      <w:r w:rsidRPr="009E6451">
        <w:rPr>
          <w:rStyle w:val="style11"/>
          <w:lang w:val="en"/>
        </w:rPr>
        <w:t>Broadus, MT 59317</w:t>
      </w:r>
      <w:r w:rsidRPr="009E6451">
        <w:rPr>
          <w:sz w:val="24"/>
          <w:szCs w:val="24"/>
          <w:lang w:val="en"/>
        </w:rPr>
        <w:br/>
      </w:r>
      <w:r w:rsidRPr="009E6451">
        <w:rPr>
          <w:rStyle w:val="style11"/>
          <w:lang w:val="en"/>
        </w:rPr>
        <w:t>Phone: 406-436-2297</w:t>
      </w:r>
      <w:r>
        <w:rPr>
          <w:rStyle w:val="style11"/>
          <w:lang w:val="en"/>
        </w:rPr>
        <w:t xml:space="preserve"> </w:t>
      </w:r>
    </w:p>
    <w:p w14:paraId="1DB5EC28" w14:textId="77777777" w:rsidR="008658FC" w:rsidRPr="009E6451" w:rsidRDefault="008658FC" w:rsidP="008658FC">
      <w:pPr>
        <w:spacing w:after="0" w:line="240" w:lineRule="auto"/>
        <w:rPr>
          <w:rStyle w:val="style11"/>
          <w:lang w:val="en"/>
        </w:rPr>
      </w:pPr>
      <w:r w:rsidRPr="009E6451">
        <w:rPr>
          <w:rStyle w:val="style11"/>
          <w:lang w:val="en"/>
        </w:rPr>
        <w:t xml:space="preserve">Fax: 406-436-2315 </w:t>
      </w:r>
    </w:p>
    <w:p w14:paraId="67317DAA" w14:textId="77777777" w:rsidR="008658FC" w:rsidRPr="009E6451" w:rsidRDefault="00000000" w:rsidP="008658FC">
      <w:pPr>
        <w:pStyle w:val="Heading1"/>
        <w:shd w:val="clear" w:color="auto" w:fill="FFFFFF"/>
        <w:rPr>
          <w:rFonts w:asciiTheme="minorHAnsi" w:hAnsiTheme="minorHAnsi"/>
          <w:b w:val="0"/>
          <w:color w:val="auto"/>
          <w:sz w:val="24"/>
          <w:szCs w:val="24"/>
          <w:lang w:val="en"/>
        </w:rPr>
      </w:pPr>
      <w:hyperlink r:id="rId13" w:history="1">
        <w:r w:rsidR="008658FC" w:rsidRPr="009E6451">
          <w:rPr>
            <w:rStyle w:val="Hyperlink"/>
            <w:rFonts w:asciiTheme="minorHAnsi" w:hAnsiTheme="minorHAnsi"/>
            <w:b w:val="0"/>
            <w:color w:val="auto"/>
            <w:sz w:val="24"/>
            <w:szCs w:val="24"/>
            <w:u w:val="none"/>
            <w:lang w:val="en"/>
          </w:rPr>
          <w:t>prpublichealth@rangeweb.net</w:t>
        </w:r>
      </w:hyperlink>
    </w:p>
    <w:p w14:paraId="70AED95E" w14:textId="67D38A1C" w:rsidR="008658FC" w:rsidRPr="009E6451" w:rsidRDefault="00000000" w:rsidP="008658FC">
      <w:pPr>
        <w:pStyle w:val="Heading1"/>
        <w:shd w:val="clear" w:color="auto" w:fill="FFFFFF"/>
        <w:rPr>
          <w:rFonts w:asciiTheme="minorHAnsi" w:hAnsiTheme="minorHAnsi"/>
          <w:color w:val="auto"/>
          <w:sz w:val="24"/>
          <w:szCs w:val="24"/>
          <w:lang w:val="en"/>
        </w:rPr>
      </w:pPr>
      <w:hyperlink r:id="rId14" w:history="1">
        <w:r w:rsidR="008658FC" w:rsidRPr="009E6451">
          <w:rPr>
            <w:rStyle w:val="Hyperlink"/>
            <w:rFonts w:asciiTheme="minorHAnsi" w:hAnsiTheme="minorHAnsi"/>
            <w:b w:val="0"/>
            <w:color w:val="auto"/>
            <w:sz w:val="24"/>
            <w:szCs w:val="24"/>
            <w:u w:val="none"/>
            <w:lang w:val="en"/>
          </w:rPr>
          <w:t>prco.mt.gov/departments/PublicHealth.asp</w:t>
        </w:r>
      </w:hyperlink>
    </w:p>
    <w:p w14:paraId="6D096C2A" w14:textId="42A47B67" w:rsidR="008658FC" w:rsidRDefault="008658FC" w:rsidP="008658FC">
      <w:pPr>
        <w:rPr>
          <w:b/>
          <w:sz w:val="24"/>
          <w:szCs w:val="24"/>
          <w:lang w:val="en"/>
        </w:rPr>
      </w:pPr>
    </w:p>
    <w:p w14:paraId="72509807" w14:textId="0B510A55" w:rsidR="008658FC" w:rsidRPr="002C0881" w:rsidRDefault="008658FC" w:rsidP="008658FC">
      <w:pPr>
        <w:spacing w:after="0" w:line="240" w:lineRule="auto"/>
        <w:rPr>
          <w:b/>
          <w:sz w:val="24"/>
          <w:szCs w:val="24"/>
          <w:lang w:val="en"/>
        </w:rPr>
      </w:pPr>
      <w:r w:rsidRPr="009E6451">
        <w:rPr>
          <w:b/>
          <w:sz w:val="24"/>
          <w:szCs w:val="24"/>
          <w:lang w:val="en"/>
        </w:rPr>
        <w:lastRenderedPageBreak/>
        <w:t>Powder River Medical Clinic</w:t>
      </w:r>
      <w:r w:rsidRPr="009E6451">
        <w:rPr>
          <w:sz w:val="24"/>
          <w:szCs w:val="24"/>
          <w:lang w:val="en"/>
        </w:rPr>
        <w:br/>
        <w:t xml:space="preserve">507 N Lincoln Ave </w:t>
      </w:r>
      <w:r w:rsidR="002C0881">
        <w:rPr>
          <w:sz w:val="24"/>
          <w:szCs w:val="24"/>
          <w:lang w:val="en"/>
        </w:rPr>
        <w:t>|</w:t>
      </w:r>
      <w:r w:rsidR="002C0881" w:rsidRPr="002C0881">
        <w:rPr>
          <w:sz w:val="24"/>
          <w:szCs w:val="24"/>
          <w:lang w:val="en"/>
        </w:rPr>
        <w:t xml:space="preserve"> </w:t>
      </w:r>
      <w:r w:rsidR="002C0881" w:rsidRPr="009E6451">
        <w:rPr>
          <w:sz w:val="24"/>
          <w:szCs w:val="24"/>
          <w:lang w:val="en"/>
        </w:rPr>
        <w:t>PO Box 489</w:t>
      </w:r>
      <w:r w:rsidRPr="009E6451">
        <w:rPr>
          <w:sz w:val="24"/>
          <w:szCs w:val="24"/>
          <w:lang w:val="en"/>
        </w:rPr>
        <w:br/>
        <w:t>Broadus, MT 59317</w:t>
      </w:r>
    </w:p>
    <w:p w14:paraId="18E530E4" w14:textId="77777777" w:rsidR="008658FC" w:rsidRPr="009E6451" w:rsidRDefault="008658FC" w:rsidP="008658FC">
      <w:pPr>
        <w:spacing w:after="0" w:line="240" w:lineRule="auto"/>
        <w:rPr>
          <w:sz w:val="24"/>
          <w:szCs w:val="24"/>
          <w:lang w:val="en"/>
        </w:rPr>
      </w:pPr>
      <w:r w:rsidRPr="009E6451">
        <w:rPr>
          <w:sz w:val="24"/>
          <w:szCs w:val="24"/>
          <w:lang w:val="en"/>
        </w:rPr>
        <w:t>Phone: 406-436-2651</w:t>
      </w:r>
      <w:r w:rsidRPr="009E6451">
        <w:rPr>
          <w:sz w:val="24"/>
          <w:szCs w:val="24"/>
          <w:lang w:val="en"/>
        </w:rPr>
        <w:br/>
        <w:t xml:space="preserve">Fax: 406-436-2652 </w:t>
      </w:r>
    </w:p>
    <w:p w14:paraId="043BAC8F" w14:textId="1FE96C83" w:rsidR="008658FC" w:rsidRPr="002C0881" w:rsidRDefault="007C33DE" w:rsidP="002C0881">
      <w:pPr>
        <w:pStyle w:val="NoSpacing"/>
        <w:rPr>
          <w:sz w:val="24"/>
          <w:szCs w:val="24"/>
        </w:rPr>
      </w:pPr>
      <w:r w:rsidRPr="007C33DE">
        <w:rPr>
          <w:sz w:val="24"/>
          <w:szCs w:val="24"/>
        </w:rPr>
        <w:t>https://</w:t>
      </w:r>
      <w:r w:rsidR="002C0881" w:rsidRPr="007C33DE">
        <w:rPr>
          <w:sz w:val="24"/>
          <w:szCs w:val="24"/>
        </w:rPr>
        <w:t>prco.mt.gov/Clinic</w:t>
      </w:r>
    </w:p>
    <w:p w14:paraId="09D4F81D" w14:textId="77777777" w:rsidR="002C0881" w:rsidRPr="00727483" w:rsidRDefault="002C0881" w:rsidP="008658FC">
      <w:pPr>
        <w:spacing w:after="0"/>
        <w:rPr>
          <w:rStyle w:val="Hyperlink"/>
          <w:color w:val="00B0F0"/>
          <w:sz w:val="24"/>
          <w:szCs w:val="24"/>
          <w:u w:val="none"/>
          <w:lang w:val="en"/>
        </w:rPr>
      </w:pPr>
    </w:p>
    <w:p w14:paraId="00579962" w14:textId="77777777" w:rsidR="008658FC" w:rsidRPr="001C6932" w:rsidRDefault="008658FC" w:rsidP="008658FC">
      <w:pPr>
        <w:shd w:val="clear" w:color="auto" w:fill="D9E2F3" w:themeFill="accent5" w:themeFillTint="33"/>
        <w:spacing w:after="0"/>
        <w:rPr>
          <w:sz w:val="32"/>
          <w:szCs w:val="32"/>
        </w:rPr>
      </w:pPr>
      <w:r w:rsidRPr="001C6932">
        <w:rPr>
          <w:sz w:val="32"/>
          <w:szCs w:val="32"/>
        </w:rPr>
        <w:t>Legal</w:t>
      </w:r>
    </w:p>
    <w:p w14:paraId="2BE507A5" w14:textId="77777777" w:rsidR="0092548B" w:rsidRDefault="008658FC" w:rsidP="008658FC">
      <w:pPr>
        <w:pStyle w:val="NormalWeb"/>
        <w:shd w:val="clear" w:color="auto" w:fill="FFFFFF"/>
        <w:spacing w:before="0" w:beforeAutospacing="0" w:after="0" w:afterAutospacing="0"/>
        <w:rPr>
          <w:rFonts w:asciiTheme="minorHAnsi" w:hAnsiTheme="minorHAnsi"/>
          <w:lang w:val="en"/>
        </w:rPr>
      </w:pPr>
      <w:r w:rsidRPr="00985377">
        <w:rPr>
          <w:rStyle w:val="style61"/>
          <w:rFonts w:asciiTheme="minorHAnsi" w:hAnsiTheme="minorHAnsi"/>
          <w:color w:val="auto"/>
          <w:sz w:val="24"/>
          <w:szCs w:val="24"/>
          <w:lang w:val="en"/>
        </w:rPr>
        <w:t>Clerk and Recorder</w:t>
      </w:r>
      <w:r w:rsidRPr="00985377">
        <w:rPr>
          <w:rFonts w:asciiTheme="minorHAnsi" w:hAnsiTheme="minorHAnsi"/>
          <w:bCs/>
          <w:lang w:val="en"/>
        </w:rPr>
        <w:br/>
      </w:r>
      <w:r w:rsidRPr="00985377">
        <w:rPr>
          <w:rStyle w:val="style71"/>
          <w:rFonts w:asciiTheme="minorHAnsi" w:hAnsiTheme="minorHAnsi"/>
          <w:color w:val="auto"/>
          <w:lang w:val="en"/>
        </w:rPr>
        <w:t>PO Box 200</w:t>
      </w:r>
      <w:r w:rsidRPr="00985377">
        <w:rPr>
          <w:rFonts w:asciiTheme="minorHAnsi" w:hAnsiTheme="minorHAnsi"/>
          <w:lang w:val="en"/>
        </w:rPr>
        <w:t xml:space="preserve"> </w:t>
      </w:r>
    </w:p>
    <w:p w14:paraId="3BA3F741" w14:textId="3B1EE932" w:rsidR="008658FC" w:rsidRPr="00985377" w:rsidRDefault="008658FC" w:rsidP="008658FC">
      <w:pPr>
        <w:pStyle w:val="NormalWeb"/>
        <w:shd w:val="clear" w:color="auto" w:fill="FFFFFF"/>
        <w:spacing w:before="0" w:beforeAutospacing="0" w:after="0" w:afterAutospacing="0"/>
        <w:rPr>
          <w:rFonts w:asciiTheme="minorHAnsi" w:hAnsiTheme="minorHAnsi"/>
          <w:lang w:val="en"/>
        </w:rPr>
      </w:pPr>
      <w:r w:rsidRPr="00985377">
        <w:rPr>
          <w:rStyle w:val="style71"/>
          <w:rFonts w:asciiTheme="minorHAnsi" w:hAnsiTheme="minorHAnsi"/>
          <w:color w:val="auto"/>
          <w:lang w:val="en"/>
        </w:rPr>
        <w:t>Broadus, MT 59317</w:t>
      </w:r>
      <w:r w:rsidRPr="00985377">
        <w:rPr>
          <w:rFonts w:asciiTheme="minorHAnsi" w:hAnsiTheme="minorHAnsi"/>
          <w:lang w:val="en"/>
        </w:rPr>
        <w:br/>
      </w:r>
      <w:r w:rsidRPr="00985377">
        <w:rPr>
          <w:rStyle w:val="style71"/>
          <w:rFonts w:asciiTheme="minorHAnsi" w:hAnsiTheme="minorHAnsi"/>
          <w:color w:val="auto"/>
          <w:lang w:val="en"/>
        </w:rPr>
        <w:t>Phone: 406-436-2361</w:t>
      </w:r>
      <w:r w:rsidRPr="00985377">
        <w:rPr>
          <w:rFonts w:asciiTheme="minorHAnsi" w:hAnsiTheme="minorHAnsi"/>
          <w:lang w:val="en"/>
        </w:rPr>
        <w:br/>
      </w:r>
      <w:r w:rsidRPr="00985377">
        <w:rPr>
          <w:rStyle w:val="style71"/>
          <w:rFonts w:asciiTheme="minorHAnsi" w:hAnsiTheme="minorHAnsi"/>
          <w:color w:val="auto"/>
          <w:lang w:val="en"/>
        </w:rPr>
        <w:t xml:space="preserve">Fax: 406-436-2151 </w:t>
      </w:r>
      <w:r w:rsidRPr="00985377">
        <w:rPr>
          <w:rFonts w:asciiTheme="minorHAnsi" w:hAnsiTheme="minorHAnsi"/>
          <w:lang w:val="en"/>
        </w:rPr>
        <w:br/>
      </w:r>
      <w:hyperlink r:id="rId15" w:history="1">
        <w:r w:rsidRPr="00985377">
          <w:rPr>
            <w:rStyle w:val="Hyperlink"/>
            <w:rFonts w:asciiTheme="minorHAnsi" w:hAnsiTheme="minorHAnsi"/>
            <w:color w:val="auto"/>
            <w:u w:val="none"/>
            <w:lang w:val="en"/>
          </w:rPr>
          <w:t>crichards@prco.mt.gov</w:t>
        </w:r>
      </w:hyperlink>
      <w:r w:rsidRPr="00985377">
        <w:rPr>
          <w:rStyle w:val="style71"/>
          <w:rFonts w:asciiTheme="minorHAnsi" w:hAnsiTheme="minorHAnsi"/>
          <w:color w:val="auto"/>
          <w:lang w:val="en"/>
        </w:rPr>
        <w:t xml:space="preserve"> </w:t>
      </w:r>
    </w:p>
    <w:p w14:paraId="759E9A2A" w14:textId="64A0AFDC" w:rsidR="008658FC" w:rsidRPr="002C0881" w:rsidRDefault="007C33DE" w:rsidP="002C0881">
      <w:pPr>
        <w:pStyle w:val="NoSpacing"/>
        <w:rPr>
          <w:sz w:val="24"/>
          <w:szCs w:val="24"/>
        </w:rPr>
      </w:pPr>
      <w:r w:rsidRPr="007C33DE">
        <w:rPr>
          <w:sz w:val="24"/>
          <w:szCs w:val="24"/>
        </w:rPr>
        <w:t>https://</w:t>
      </w:r>
      <w:r w:rsidR="002C0881" w:rsidRPr="002C0881">
        <w:rPr>
          <w:sz w:val="24"/>
          <w:szCs w:val="24"/>
        </w:rPr>
        <w:t>prco.mt.gov/Clerk-Recorder</w:t>
      </w:r>
    </w:p>
    <w:p w14:paraId="7665041C" w14:textId="77777777" w:rsidR="002C0881" w:rsidRPr="00FC50C9" w:rsidRDefault="002C0881" w:rsidP="008658FC">
      <w:pPr>
        <w:pStyle w:val="NormalWeb"/>
        <w:shd w:val="clear" w:color="auto" w:fill="FFFFFF"/>
        <w:spacing w:before="0" w:beforeAutospacing="0" w:after="0" w:afterAutospacing="0"/>
        <w:rPr>
          <w:rFonts w:asciiTheme="minorHAnsi" w:hAnsiTheme="minorHAnsi"/>
          <w:b/>
          <w:bCs/>
          <w:kern w:val="36"/>
          <w:lang w:val="en"/>
        </w:rPr>
      </w:pPr>
    </w:p>
    <w:p w14:paraId="4F36AC22" w14:textId="77777777" w:rsidR="0092548B" w:rsidRDefault="008658FC" w:rsidP="008658FC">
      <w:pPr>
        <w:pStyle w:val="NormalWeb"/>
        <w:shd w:val="clear" w:color="auto" w:fill="FFFFFF"/>
        <w:spacing w:before="0" w:beforeAutospacing="0" w:after="0" w:afterAutospacing="0"/>
        <w:rPr>
          <w:rFonts w:asciiTheme="minorHAnsi" w:hAnsiTheme="minorHAnsi"/>
          <w:bCs/>
          <w:kern w:val="36"/>
          <w:lang w:val="en"/>
        </w:rPr>
      </w:pPr>
      <w:r w:rsidRPr="00FC50C9">
        <w:rPr>
          <w:rFonts w:asciiTheme="minorHAnsi" w:hAnsiTheme="minorHAnsi"/>
          <w:b/>
          <w:bCs/>
          <w:kern w:val="36"/>
          <w:lang w:val="en"/>
        </w:rPr>
        <w:t>Clerk of District Court</w:t>
      </w:r>
      <w:r w:rsidRPr="00FC50C9">
        <w:rPr>
          <w:rFonts w:asciiTheme="minorHAnsi" w:hAnsiTheme="minorHAnsi"/>
          <w:bCs/>
          <w:kern w:val="36"/>
          <w:lang w:val="en"/>
        </w:rPr>
        <w:t xml:space="preserve"> </w:t>
      </w:r>
      <w:r w:rsidRPr="00FC50C9">
        <w:rPr>
          <w:rFonts w:asciiTheme="minorHAnsi" w:hAnsiTheme="minorHAnsi"/>
          <w:bCs/>
          <w:kern w:val="36"/>
          <w:lang w:val="en"/>
        </w:rPr>
        <w:br/>
        <w:t xml:space="preserve">PO Box 200 </w:t>
      </w:r>
    </w:p>
    <w:p w14:paraId="608D28EE" w14:textId="0C630EAD" w:rsidR="008658FC" w:rsidRPr="00FC50C9" w:rsidRDefault="008658FC" w:rsidP="008658FC">
      <w:pPr>
        <w:pStyle w:val="NormalWeb"/>
        <w:shd w:val="clear" w:color="auto" w:fill="FFFFFF"/>
        <w:spacing w:before="0" w:beforeAutospacing="0" w:after="0" w:afterAutospacing="0"/>
        <w:rPr>
          <w:rFonts w:asciiTheme="minorHAnsi" w:hAnsiTheme="minorHAnsi"/>
          <w:lang w:val="en"/>
        </w:rPr>
      </w:pPr>
      <w:r w:rsidRPr="00FC50C9">
        <w:rPr>
          <w:rFonts w:asciiTheme="minorHAnsi" w:hAnsiTheme="minorHAnsi"/>
          <w:bCs/>
          <w:kern w:val="36"/>
          <w:lang w:val="en"/>
        </w:rPr>
        <w:t>Broadus, MT 59317</w:t>
      </w:r>
      <w:r w:rsidRPr="00FC50C9">
        <w:rPr>
          <w:rFonts w:asciiTheme="minorHAnsi" w:hAnsiTheme="minorHAnsi"/>
          <w:bCs/>
          <w:kern w:val="36"/>
          <w:lang w:val="en"/>
        </w:rPr>
        <w:br/>
        <w:t>Phone: 406-436-2320</w:t>
      </w:r>
      <w:r w:rsidRPr="00FC50C9">
        <w:rPr>
          <w:rFonts w:asciiTheme="minorHAnsi" w:hAnsiTheme="minorHAnsi"/>
          <w:bCs/>
          <w:kern w:val="36"/>
          <w:lang w:val="en"/>
        </w:rPr>
        <w:br/>
        <w:t xml:space="preserve">Fax: 406-436-2325 </w:t>
      </w:r>
      <w:r w:rsidRPr="00FC50C9">
        <w:rPr>
          <w:rFonts w:asciiTheme="minorHAnsi" w:hAnsiTheme="minorHAnsi"/>
          <w:lang w:val="en"/>
        </w:rPr>
        <w:br/>
      </w:r>
      <w:hyperlink r:id="rId16" w:history="1">
        <w:r w:rsidRPr="00FC50C9">
          <w:rPr>
            <w:rFonts w:asciiTheme="minorHAnsi" w:hAnsiTheme="minorHAnsi"/>
            <w:lang w:val="en"/>
          </w:rPr>
          <w:t>ashannon@mt.gov</w:t>
        </w:r>
      </w:hyperlink>
      <w:r w:rsidRPr="00FC50C9">
        <w:rPr>
          <w:rFonts w:asciiTheme="minorHAnsi" w:hAnsiTheme="minorHAnsi"/>
          <w:lang w:val="en"/>
        </w:rPr>
        <w:t xml:space="preserve"> </w:t>
      </w:r>
    </w:p>
    <w:p w14:paraId="2E404BD7" w14:textId="42BBC0E1" w:rsidR="007C33DE" w:rsidRPr="007C33DE" w:rsidRDefault="007C33DE" w:rsidP="008658FC">
      <w:pPr>
        <w:spacing w:after="0"/>
        <w:rPr>
          <w:rStyle w:val="Hyperlink"/>
          <w:color w:val="auto"/>
          <w:sz w:val="24"/>
          <w:szCs w:val="24"/>
          <w:u w:val="none"/>
        </w:rPr>
      </w:pPr>
      <w:r w:rsidRPr="007C33DE">
        <w:rPr>
          <w:rStyle w:val="Hyperlink"/>
          <w:rFonts w:eastAsia="Times New Roman" w:cs="Times New Roman"/>
          <w:color w:val="auto"/>
          <w:sz w:val="24"/>
          <w:szCs w:val="24"/>
          <w:u w:val="none"/>
          <w:lang w:val="en"/>
        </w:rPr>
        <w:t>https://</w:t>
      </w:r>
      <w:r w:rsidRPr="007C33DE">
        <w:rPr>
          <w:rStyle w:val="Hyperlink"/>
          <w:color w:val="auto"/>
          <w:sz w:val="24"/>
          <w:szCs w:val="24"/>
          <w:u w:val="none"/>
        </w:rPr>
        <w:t>prco.mt.gov/District-Court</w:t>
      </w:r>
    </w:p>
    <w:p w14:paraId="0CC9765B" w14:textId="77777777" w:rsidR="008658FC" w:rsidRPr="00FC50C9" w:rsidRDefault="008658FC" w:rsidP="008658FC">
      <w:pPr>
        <w:spacing w:after="0" w:line="240" w:lineRule="auto"/>
        <w:rPr>
          <w:rStyle w:val="Hyperlink"/>
          <w:rFonts w:eastAsia="Times New Roman" w:cs="Times New Roman"/>
          <w:b/>
          <w:color w:val="auto"/>
          <w:sz w:val="24"/>
          <w:szCs w:val="24"/>
          <w:u w:val="none"/>
          <w:lang w:val="en"/>
        </w:rPr>
      </w:pPr>
    </w:p>
    <w:p w14:paraId="27CE313D" w14:textId="77777777" w:rsidR="008658FC" w:rsidRPr="00FC50C9" w:rsidRDefault="008658FC" w:rsidP="008658FC">
      <w:pPr>
        <w:spacing w:after="0" w:line="240" w:lineRule="auto"/>
        <w:rPr>
          <w:rStyle w:val="Hyperlink"/>
          <w:rFonts w:eastAsia="Times New Roman" w:cs="Times New Roman"/>
          <w:b/>
          <w:color w:val="auto"/>
          <w:sz w:val="24"/>
          <w:szCs w:val="24"/>
          <w:u w:val="none"/>
          <w:lang w:val="en"/>
        </w:rPr>
      </w:pPr>
      <w:r w:rsidRPr="00FC50C9">
        <w:rPr>
          <w:rStyle w:val="Hyperlink"/>
          <w:rFonts w:eastAsia="Times New Roman" w:cs="Times New Roman"/>
          <w:b/>
          <w:color w:val="auto"/>
          <w:sz w:val="24"/>
          <w:szCs w:val="24"/>
          <w:u w:val="none"/>
          <w:lang w:val="en"/>
        </w:rPr>
        <w:t>County Commissioners</w:t>
      </w:r>
    </w:p>
    <w:p w14:paraId="7DE9B9E8" w14:textId="77777777" w:rsidR="0092548B" w:rsidRDefault="008658FC" w:rsidP="008658FC">
      <w:pPr>
        <w:spacing w:after="0" w:line="240" w:lineRule="auto"/>
        <w:rPr>
          <w:rStyle w:val="Hyperlink"/>
          <w:rFonts w:eastAsia="Times New Roman" w:cs="Times New Roman"/>
          <w:color w:val="auto"/>
          <w:sz w:val="24"/>
          <w:szCs w:val="24"/>
          <w:u w:val="none"/>
          <w:lang w:val="en"/>
        </w:rPr>
      </w:pPr>
      <w:r w:rsidRPr="00FC50C9">
        <w:rPr>
          <w:rStyle w:val="Hyperlink"/>
          <w:rFonts w:eastAsia="Times New Roman" w:cs="Times New Roman"/>
          <w:color w:val="auto"/>
          <w:sz w:val="24"/>
          <w:szCs w:val="24"/>
          <w:u w:val="none"/>
          <w:lang w:val="en"/>
        </w:rPr>
        <w:t xml:space="preserve">PO Box 200 </w:t>
      </w:r>
    </w:p>
    <w:p w14:paraId="2C43C322" w14:textId="7F767169" w:rsidR="008658FC" w:rsidRPr="00FC50C9" w:rsidRDefault="008658FC" w:rsidP="008658FC">
      <w:pPr>
        <w:spacing w:after="0" w:line="240" w:lineRule="auto"/>
        <w:rPr>
          <w:rStyle w:val="Hyperlink"/>
          <w:rFonts w:eastAsia="Times New Roman" w:cs="Times New Roman"/>
          <w:color w:val="auto"/>
          <w:sz w:val="24"/>
          <w:szCs w:val="24"/>
          <w:u w:val="none"/>
          <w:lang w:val="en"/>
        </w:rPr>
      </w:pPr>
      <w:r w:rsidRPr="00FC50C9">
        <w:rPr>
          <w:rStyle w:val="Hyperlink"/>
          <w:rFonts w:eastAsia="Times New Roman" w:cs="Times New Roman"/>
          <w:color w:val="auto"/>
          <w:sz w:val="24"/>
          <w:szCs w:val="24"/>
          <w:u w:val="none"/>
          <w:lang w:val="en"/>
        </w:rPr>
        <w:t>Broadus, MT 59317</w:t>
      </w:r>
    </w:p>
    <w:p w14:paraId="3EA1BE40" w14:textId="77777777" w:rsidR="008658FC" w:rsidRPr="00FC50C9" w:rsidRDefault="008658FC" w:rsidP="008658FC">
      <w:pPr>
        <w:spacing w:after="0" w:line="240" w:lineRule="auto"/>
        <w:rPr>
          <w:rStyle w:val="Hyperlink"/>
          <w:rFonts w:eastAsia="Times New Roman" w:cs="Times New Roman"/>
          <w:color w:val="auto"/>
          <w:sz w:val="24"/>
          <w:szCs w:val="24"/>
          <w:u w:val="none"/>
          <w:lang w:val="en"/>
        </w:rPr>
      </w:pPr>
      <w:r w:rsidRPr="00FC50C9">
        <w:rPr>
          <w:rStyle w:val="Hyperlink"/>
          <w:rFonts w:eastAsia="Times New Roman" w:cs="Times New Roman"/>
          <w:color w:val="auto"/>
          <w:sz w:val="24"/>
          <w:szCs w:val="24"/>
          <w:u w:val="none"/>
          <w:lang w:val="en"/>
        </w:rPr>
        <w:t>Phone: 406-436-2657</w:t>
      </w:r>
    </w:p>
    <w:p w14:paraId="5E0C815A" w14:textId="77777777" w:rsidR="008658FC" w:rsidRPr="00FC50C9" w:rsidRDefault="008658FC" w:rsidP="008658FC">
      <w:pPr>
        <w:spacing w:after="0" w:line="240" w:lineRule="auto"/>
        <w:rPr>
          <w:rStyle w:val="Hyperlink"/>
          <w:rFonts w:eastAsia="Times New Roman" w:cs="Times New Roman"/>
          <w:color w:val="auto"/>
          <w:sz w:val="24"/>
          <w:szCs w:val="24"/>
          <w:u w:val="none"/>
          <w:lang w:val="en"/>
        </w:rPr>
      </w:pPr>
      <w:r w:rsidRPr="00FC50C9">
        <w:rPr>
          <w:rStyle w:val="Hyperlink"/>
          <w:rFonts w:eastAsia="Times New Roman" w:cs="Times New Roman"/>
          <w:color w:val="auto"/>
          <w:sz w:val="24"/>
          <w:szCs w:val="24"/>
          <w:u w:val="none"/>
          <w:lang w:val="en"/>
        </w:rPr>
        <w:t>Fax: 406-436-2151</w:t>
      </w:r>
    </w:p>
    <w:p w14:paraId="20CB4D50" w14:textId="12EEC925" w:rsidR="008658FC" w:rsidRDefault="008658FC" w:rsidP="008658FC">
      <w:pPr>
        <w:spacing w:after="0" w:line="240" w:lineRule="auto"/>
        <w:rPr>
          <w:rStyle w:val="Hyperlink"/>
          <w:rFonts w:eastAsia="Times New Roman" w:cs="Times New Roman"/>
          <w:color w:val="auto"/>
          <w:sz w:val="24"/>
          <w:szCs w:val="24"/>
          <w:u w:val="none"/>
          <w:lang w:val="en"/>
        </w:rPr>
      </w:pPr>
      <w:r w:rsidRPr="00FC50C9">
        <w:rPr>
          <w:rStyle w:val="Hyperlink"/>
          <w:rFonts w:eastAsia="Times New Roman" w:cs="Times New Roman"/>
          <w:color w:val="auto"/>
          <w:sz w:val="24"/>
          <w:szCs w:val="24"/>
          <w:u w:val="none"/>
          <w:lang w:val="en"/>
        </w:rPr>
        <w:t>crichards@prco.mt.gov</w:t>
      </w:r>
    </w:p>
    <w:p w14:paraId="6DA754B3" w14:textId="37E35F37" w:rsidR="002C0881" w:rsidRDefault="007C33DE" w:rsidP="008658FC">
      <w:pPr>
        <w:spacing w:after="0" w:line="240" w:lineRule="auto"/>
        <w:rPr>
          <w:rStyle w:val="Hyperlink"/>
          <w:rFonts w:eastAsia="Times New Roman" w:cs="Times New Roman"/>
          <w:color w:val="auto"/>
          <w:sz w:val="24"/>
          <w:szCs w:val="24"/>
          <w:u w:val="none"/>
          <w:lang w:val="en"/>
        </w:rPr>
      </w:pPr>
      <w:r w:rsidRPr="007C33DE">
        <w:rPr>
          <w:rStyle w:val="Hyperlink"/>
          <w:rFonts w:eastAsia="Times New Roman" w:cs="Times New Roman"/>
          <w:color w:val="auto"/>
          <w:sz w:val="24"/>
          <w:szCs w:val="24"/>
          <w:u w:val="none"/>
          <w:lang w:val="en"/>
        </w:rPr>
        <w:t>https://prco.mt.gov/County-Commissioners</w:t>
      </w:r>
    </w:p>
    <w:p w14:paraId="3261B3F4" w14:textId="77777777" w:rsidR="008658FC" w:rsidRPr="00FC50C9" w:rsidRDefault="008658FC" w:rsidP="008658FC">
      <w:pPr>
        <w:spacing w:after="0" w:line="240" w:lineRule="auto"/>
        <w:rPr>
          <w:rFonts w:eastAsia="Times New Roman" w:cs="Arial"/>
          <w:b/>
          <w:bCs/>
          <w:sz w:val="24"/>
          <w:szCs w:val="24"/>
        </w:rPr>
      </w:pPr>
    </w:p>
    <w:p w14:paraId="694172D3" w14:textId="77777777" w:rsidR="008658FC" w:rsidRPr="00FC50C9" w:rsidRDefault="008658FC" w:rsidP="008658FC">
      <w:pPr>
        <w:spacing w:after="0" w:line="240" w:lineRule="auto"/>
        <w:rPr>
          <w:rFonts w:eastAsia="Times New Roman" w:cs="Arial"/>
          <w:b/>
          <w:bCs/>
          <w:sz w:val="24"/>
          <w:szCs w:val="24"/>
        </w:rPr>
      </w:pPr>
      <w:r w:rsidRPr="00FC50C9">
        <w:rPr>
          <w:rFonts w:eastAsia="Times New Roman" w:cs="Arial"/>
          <w:b/>
          <w:bCs/>
          <w:sz w:val="24"/>
          <w:szCs w:val="24"/>
        </w:rPr>
        <w:t>Justice of the Peace</w:t>
      </w:r>
    </w:p>
    <w:p w14:paraId="05CB033A" w14:textId="77777777" w:rsidR="0092548B" w:rsidRDefault="008658FC" w:rsidP="008658FC">
      <w:pPr>
        <w:spacing w:after="0" w:line="240" w:lineRule="auto"/>
        <w:rPr>
          <w:rFonts w:eastAsia="Times New Roman" w:cs="Arial"/>
          <w:bCs/>
          <w:sz w:val="24"/>
          <w:szCs w:val="24"/>
        </w:rPr>
      </w:pPr>
      <w:r w:rsidRPr="00FC50C9">
        <w:rPr>
          <w:rFonts w:eastAsia="Times New Roman" w:cs="Arial"/>
          <w:bCs/>
          <w:sz w:val="24"/>
          <w:szCs w:val="24"/>
        </w:rPr>
        <w:t xml:space="preserve">PO Box 692 </w:t>
      </w:r>
    </w:p>
    <w:p w14:paraId="0EDF0B08" w14:textId="0A8E07B9" w:rsidR="008658FC" w:rsidRPr="00FC50C9" w:rsidRDefault="008658FC" w:rsidP="008658FC">
      <w:pPr>
        <w:spacing w:after="0" w:line="240" w:lineRule="auto"/>
        <w:rPr>
          <w:rFonts w:eastAsia="Times New Roman" w:cs="Arial"/>
          <w:bCs/>
          <w:sz w:val="24"/>
          <w:szCs w:val="24"/>
        </w:rPr>
      </w:pPr>
      <w:r w:rsidRPr="00FC50C9">
        <w:rPr>
          <w:rFonts w:eastAsia="Times New Roman" w:cs="Arial"/>
          <w:bCs/>
          <w:sz w:val="24"/>
          <w:szCs w:val="24"/>
        </w:rPr>
        <w:t>Broadus, MT 59317</w:t>
      </w:r>
    </w:p>
    <w:p w14:paraId="1DB6E77B" w14:textId="77777777" w:rsidR="008658FC" w:rsidRPr="00FC50C9" w:rsidRDefault="008658FC" w:rsidP="008658FC">
      <w:pPr>
        <w:spacing w:after="0" w:line="240" w:lineRule="auto"/>
        <w:rPr>
          <w:rFonts w:eastAsia="Times New Roman" w:cs="Arial"/>
          <w:bCs/>
          <w:sz w:val="24"/>
          <w:szCs w:val="24"/>
        </w:rPr>
      </w:pPr>
      <w:r w:rsidRPr="00FC50C9">
        <w:rPr>
          <w:rFonts w:eastAsia="Times New Roman" w:cs="Arial"/>
          <w:bCs/>
          <w:sz w:val="24"/>
          <w:szCs w:val="24"/>
        </w:rPr>
        <w:t>Phone: 406-436-2503</w:t>
      </w:r>
    </w:p>
    <w:p w14:paraId="0CDB2EA8" w14:textId="77777777" w:rsidR="008658FC" w:rsidRPr="00FC50C9" w:rsidRDefault="008658FC" w:rsidP="008658FC">
      <w:pPr>
        <w:spacing w:after="0" w:line="240" w:lineRule="auto"/>
        <w:rPr>
          <w:rFonts w:eastAsia="Times New Roman" w:cs="Arial"/>
          <w:bCs/>
          <w:sz w:val="24"/>
          <w:szCs w:val="24"/>
        </w:rPr>
      </w:pPr>
      <w:r w:rsidRPr="00FC50C9">
        <w:rPr>
          <w:rFonts w:eastAsia="Times New Roman" w:cs="Arial"/>
          <w:bCs/>
          <w:sz w:val="24"/>
          <w:szCs w:val="24"/>
        </w:rPr>
        <w:t xml:space="preserve">Fax: 406-436-2866 </w:t>
      </w:r>
    </w:p>
    <w:p w14:paraId="52130C31" w14:textId="3205262E" w:rsidR="008658FC" w:rsidRDefault="007C33DE" w:rsidP="008658FC">
      <w:pPr>
        <w:spacing w:after="0" w:line="240" w:lineRule="auto"/>
      </w:pPr>
      <w:r w:rsidRPr="007C33DE">
        <w:t>https://</w:t>
      </w:r>
      <w:r w:rsidR="002C0881" w:rsidRPr="002C0881">
        <w:t>prco.mt.gov/JusticePeace</w:t>
      </w:r>
    </w:p>
    <w:p w14:paraId="3C06EA9F" w14:textId="77777777" w:rsidR="002C0881" w:rsidRPr="00454C3B" w:rsidRDefault="002C0881" w:rsidP="008658FC">
      <w:pPr>
        <w:spacing w:after="0" w:line="240" w:lineRule="auto"/>
        <w:rPr>
          <w:rFonts w:eastAsia="Times New Roman" w:cs="Arial"/>
          <w:bCs/>
          <w:sz w:val="24"/>
          <w:szCs w:val="24"/>
        </w:rPr>
      </w:pPr>
    </w:p>
    <w:p w14:paraId="7E6A63B3" w14:textId="77777777" w:rsidR="00334E90" w:rsidRDefault="00334E90" w:rsidP="008658FC">
      <w:pPr>
        <w:spacing w:after="0" w:line="240" w:lineRule="auto"/>
        <w:rPr>
          <w:rFonts w:eastAsia="Times New Roman" w:cs="Arial"/>
          <w:b/>
          <w:bCs/>
          <w:sz w:val="24"/>
          <w:szCs w:val="24"/>
        </w:rPr>
      </w:pPr>
    </w:p>
    <w:p w14:paraId="087BADD8" w14:textId="77777777" w:rsidR="00334E90" w:rsidRDefault="00334E90" w:rsidP="008658FC">
      <w:pPr>
        <w:spacing w:after="0" w:line="240" w:lineRule="auto"/>
        <w:rPr>
          <w:rFonts w:eastAsia="Times New Roman" w:cs="Arial"/>
          <w:b/>
          <w:bCs/>
          <w:sz w:val="24"/>
          <w:szCs w:val="24"/>
        </w:rPr>
      </w:pPr>
    </w:p>
    <w:p w14:paraId="35ADBA4D" w14:textId="77777777" w:rsidR="00334E90" w:rsidRDefault="00334E90" w:rsidP="008658FC">
      <w:pPr>
        <w:spacing w:after="0" w:line="240" w:lineRule="auto"/>
        <w:rPr>
          <w:rFonts w:eastAsia="Times New Roman" w:cs="Arial"/>
          <w:b/>
          <w:bCs/>
          <w:sz w:val="24"/>
          <w:szCs w:val="24"/>
        </w:rPr>
      </w:pPr>
    </w:p>
    <w:p w14:paraId="40DA4E12" w14:textId="77777777" w:rsidR="00334E90" w:rsidRDefault="00334E90" w:rsidP="008658FC">
      <w:pPr>
        <w:spacing w:after="0" w:line="240" w:lineRule="auto"/>
        <w:rPr>
          <w:rFonts w:eastAsia="Times New Roman" w:cs="Arial"/>
          <w:b/>
          <w:bCs/>
          <w:sz w:val="24"/>
          <w:szCs w:val="24"/>
        </w:rPr>
      </w:pPr>
    </w:p>
    <w:p w14:paraId="04FFB203" w14:textId="77777777" w:rsidR="00334E90" w:rsidRDefault="00334E90" w:rsidP="008658FC">
      <w:pPr>
        <w:spacing w:after="0" w:line="240" w:lineRule="auto"/>
        <w:rPr>
          <w:rFonts w:eastAsia="Times New Roman" w:cs="Arial"/>
          <w:b/>
          <w:bCs/>
          <w:sz w:val="24"/>
          <w:szCs w:val="24"/>
        </w:rPr>
      </w:pPr>
    </w:p>
    <w:p w14:paraId="3FC7900A" w14:textId="11F1D186" w:rsidR="008658FC" w:rsidRPr="00454C3B" w:rsidRDefault="008658FC" w:rsidP="008658FC">
      <w:pPr>
        <w:spacing w:after="0" w:line="240" w:lineRule="auto"/>
        <w:rPr>
          <w:rFonts w:eastAsia="Times New Roman" w:cs="Arial"/>
          <w:b/>
          <w:bCs/>
          <w:sz w:val="24"/>
          <w:szCs w:val="24"/>
        </w:rPr>
      </w:pPr>
      <w:r w:rsidRPr="00454C3B">
        <w:rPr>
          <w:rFonts w:eastAsia="Times New Roman" w:cs="Arial"/>
          <w:b/>
          <w:bCs/>
          <w:sz w:val="24"/>
          <w:szCs w:val="24"/>
        </w:rPr>
        <w:t>Montana Legal Services Association (MLSA)</w:t>
      </w:r>
    </w:p>
    <w:p w14:paraId="65ED9A1C" w14:textId="77777777" w:rsidR="008658FC" w:rsidRDefault="008658FC" w:rsidP="008658FC">
      <w:pPr>
        <w:spacing w:after="0" w:line="240" w:lineRule="auto"/>
        <w:rPr>
          <w:rFonts w:eastAsia="Times New Roman" w:cs="Arial"/>
          <w:bCs/>
          <w:sz w:val="24"/>
          <w:szCs w:val="24"/>
        </w:rPr>
      </w:pPr>
      <w:r>
        <w:rPr>
          <w:rFonts w:eastAsia="Times New Roman" w:cs="Arial"/>
          <w:bCs/>
          <w:sz w:val="24"/>
          <w:szCs w:val="24"/>
        </w:rPr>
        <w:t>Phone: 800-</w:t>
      </w:r>
      <w:r w:rsidRPr="00454C3B">
        <w:rPr>
          <w:rFonts w:eastAsia="Times New Roman" w:cs="Arial"/>
          <w:bCs/>
          <w:sz w:val="24"/>
          <w:szCs w:val="24"/>
        </w:rPr>
        <w:t>666-6899</w:t>
      </w:r>
    </w:p>
    <w:p w14:paraId="673E1323" w14:textId="77777777" w:rsidR="008658FC" w:rsidRPr="00454C3B" w:rsidRDefault="008658FC" w:rsidP="008658FC">
      <w:pPr>
        <w:spacing w:after="0" w:line="240" w:lineRule="auto"/>
        <w:rPr>
          <w:rFonts w:eastAsia="Times New Roman" w:cs="Arial"/>
          <w:bCs/>
          <w:sz w:val="24"/>
          <w:szCs w:val="24"/>
        </w:rPr>
      </w:pPr>
      <w:r>
        <w:rPr>
          <w:rFonts w:eastAsia="Times New Roman" w:cs="Arial"/>
          <w:bCs/>
          <w:sz w:val="24"/>
          <w:szCs w:val="24"/>
        </w:rPr>
        <w:t>www.mtlsa.org</w:t>
      </w:r>
    </w:p>
    <w:p w14:paraId="5371264A" w14:textId="5B42DF3A" w:rsidR="008658FC" w:rsidRPr="00454C3B" w:rsidRDefault="00000000" w:rsidP="008658FC">
      <w:pPr>
        <w:spacing w:after="0" w:line="240" w:lineRule="auto"/>
        <w:rPr>
          <w:rFonts w:eastAsia="Times New Roman" w:cs="Arial"/>
          <w:bCs/>
          <w:sz w:val="24"/>
          <w:szCs w:val="24"/>
        </w:rPr>
      </w:pPr>
      <w:hyperlink r:id="rId17" w:history="1">
        <w:r w:rsidR="007C33DE" w:rsidRPr="00947052">
          <w:rPr>
            <w:rStyle w:val="Hyperlink"/>
            <w:rFonts w:eastAsia="Times New Roman" w:cs="Arial"/>
            <w:bCs/>
            <w:sz w:val="24"/>
            <w:szCs w:val="24"/>
          </w:rPr>
          <w:t>www.montanalawhelp.org</w:t>
        </w:r>
      </w:hyperlink>
    </w:p>
    <w:p w14:paraId="36D6D966" w14:textId="24D83E1D" w:rsidR="008658FC" w:rsidRPr="00184835" w:rsidRDefault="008658FC" w:rsidP="008658FC">
      <w:pPr>
        <w:spacing w:after="0" w:line="240" w:lineRule="auto"/>
        <w:rPr>
          <w:rFonts w:eastAsia="Times New Roman" w:cs="Arial"/>
          <w:bCs/>
          <w:i/>
          <w:sz w:val="24"/>
          <w:szCs w:val="24"/>
        </w:rPr>
      </w:pPr>
      <w:r>
        <w:rPr>
          <w:rFonts w:eastAsia="Times New Roman" w:cs="Arial"/>
          <w:bCs/>
          <w:i/>
          <w:sz w:val="24"/>
          <w:szCs w:val="24"/>
        </w:rPr>
        <w:t>MLSA is a</w:t>
      </w:r>
      <w:r w:rsidR="002C0881">
        <w:rPr>
          <w:rFonts w:eastAsia="Times New Roman" w:cs="Arial"/>
          <w:bCs/>
          <w:i/>
          <w:sz w:val="24"/>
          <w:szCs w:val="24"/>
        </w:rPr>
        <w:t xml:space="preserve"> non-profit</w:t>
      </w:r>
      <w:r>
        <w:rPr>
          <w:rFonts w:eastAsia="Times New Roman" w:cs="Arial"/>
          <w:bCs/>
          <w:i/>
          <w:sz w:val="24"/>
          <w:szCs w:val="24"/>
        </w:rPr>
        <w:t xml:space="preserve"> law firm that empowers low-income people by providing legal information, advice, and other services free of charge. </w:t>
      </w:r>
    </w:p>
    <w:p w14:paraId="6B5EE2D6" w14:textId="77777777" w:rsidR="008658FC" w:rsidRDefault="008658FC" w:rsidP="008658FC">
      <w:pPr>
        <w:spacing w:after="0"/>
        <w:rPr>
          <w:b/>
          <w:sz w:val="24"/>
          <w:szCs w:val="24"/>
        </w:rPr>
      </w:pPr>
    </w:p>
    <w:p w14:paraId="0F9A6235" w14:textId="77777777" w:rsidR="00A00585" w:rsidRPr="00A00585" w:rsidRDefault="00A00585" w:rsidP="00A00585">
      <w:pPr>
        <w:keepLines/>
        <w:widowControl w:val="0"/>
        <w:spacing w:after="0"/>
        <w:rPr>
          <w:rFonts w:eastAsia="Times New Roman" w:cstheme="minorHAnsi"/>
          <w:b/>
          <w:sz w:val="24"/>
          <w:szCs w:val="24"/>
        </w:rPr>
      </w:pPr>
      <w:r w:rsidRPr="00A00585">
        <w:rPr>
          <w:rFonts w:eastAsia="Times New Roman" w:cstheme="minorHAnsi"/>
          <w:b/>
          <w:sz w:val="24"/>
          <w:szCs w:val="24"/>
        </w:rPr>
        <w:t xml:space="preserve">Montana Family Transition Project                                                                                                        </w:t>
      </w:r>
    </w:p>
    <w:p w14:paraId="30B64C11" w14:textId="77777777" w:rsidR="00A00585" w:rsidRPr="00A00585" w:rsidRDefault="00A00585" w:rsidP="00A00585">
      <w:pPr>
        <w:keepLines/>
        <w:widowControl w:val="0"/>
        <w:spacing w:after="0"/>
        <w:rPr>
          <w:rFonts w:eastAsia="Times New Roman" w:cstheme="minorHAnsi"/>
          <w:sz w:val="24"/>
          <w:szCs w:val="24"/>
        </w:rPr>
      </w:pPr>
      <w:r w:rsidRPr="00A00585">
        <w:rPr>
          <w:rFonts w:eastAsia="Times New Roman" w:cstheme="minorHAnsi"/>
          <w:i/>
          <w:sz w:val="24"/>
          <w:szCs w:val="24"/>
        </w:rPr>
        <w:tab/>
      </w:r>
      <w:r w:rsidRPr="00A00585">
        <w:rPr>
          <w:rFonts w:eastAsia="Times New Roman" w:cstheme="minorHAnsi"/>
          <w:sz w:val="24"/>
          <w:szCs w:val="24"/>
        </w:rPr>
        <w:t>Phone: (406) 543-8343 extension 207</w:t>
      </w:r>
    </w:p>
    <w:p w14:paraId="5C910696" w14:textId="77777777" w:rsidR="00A00585" w:rsidRPr="00A00585" w:rsidRDefault="00A00585" w:rsidP="00A00585">
      <w:pPr>
        <w:keepLines/>
        <w:widowControl w:val="0"/>
        <w:spacing w:after="0"/>
        <w:rPr>
          <w:rFonts w:eastAsia="Times New Roman" w:cstheme="minorHAnsi"/>
          <w:i/>
          <w:color w:val="0000FF"/>
          <w:sz w:val="24"/>
          <w:szCs w:val="24"/>
        </w:rPr>
      </w:pPr>
      <w:r w:rsidRPr="00A00585">
        <w:rPr>
          <w:rFonts w:eastAsia="Times New Roman" w:cstheme="minorHAnsi"/>
          <w:sz w:val="24"/>
          <w:szCs w:val="24"/>
        </w:rPr>
        <w:tab/>
        <w:t xml:space="preserve">Email: </w:t>
      </w:r>
      <w:r w:rsidRPr="00A00585">
        <w:rPr>
          <w:rFonts w:eastAsia="Times New Roman" w:cstheme="minorHAnsi"/>
          <w:i/>
          <w:color w:val="0000FF"/>
          <w:sz w:val="24"/>
          <w:szCs w:val="24"/>
        </w:rPr>
        <w:t>mediate@mtlsa.org</w:t>
      </w:r>
    </w:p>
    <w:p w14:paraId="42B67D3C" w14:textId="77777777" w:rsidR="00A00585" w:rsidRPr="00A00585" w:rsidRDefault="00A00585" w:rsidP="00A00585">
      <w:pPr>
        <w:keepLines/>
        <w:widowControl w:val="0"/>
        <w:spacing w:after="0"/>
        <w:rPr>
          <w:rFonts w:eastAsia="Times New Roman" w:cstheme="minorHAnsi"/>
          <w:i/>
          <w:sz w:val="24"/>
          <w:szCs w:val="24"/>
        </w:rPr>
      </w:pPr>
      <w:r w:rsidRPr="00A00585">
        <w:rPr>
          <w:rFonts w:eastAsia="Times New Roman" w:cstheme="minorHAnsi"/>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6DEF5158" w14:textId="77777777" w:rsidR="00A00585" w:rsidRPr="00A00585" w:rsidRDefault="00A00585" w:rsidP="00A00585">
      <w:pPr>
        <w:keepLines/>
        <w:widowControl w:val="0"/>
        <w:spacing w:after="0"/>
        <w:rPr>
          <w:rFonts w:eastAsia="Times New Roman" w:cstheme="minorHAnsi"/>
          <w:i/>
          <w:sz w:val="24"/>
          <w:szCs w:val="24"/>
        </w:rPr>
      </w:pPr>
      <w:r w:rsidRPr="00A00585">
        <w:rPr>
          <w:rFonts w:eastAsia="Times New Roman" w:cstheme="minorHAnsi"/>
          <w:i/>
          <w:sz w:val="24"/>
          <w:szCs w:val="24"/>
        </w:rPr>
        <w:t xml:space="preserve">To qualify, you and the other party must: </w:t>
      </w:r>
    </w:p>
    <w:p w14:paraId="1110820D" w14:textId="77777777" w:rsidR="00A00585" w:rsidRPr="00A00585" w:rsidRDefault="00A00585" w:rsidP="00A00585">
      <w:pPr>
        <w:keepLines/>
        <w:widowControl w:val="0"/>
        <w:numPr>
          <w:ilvl w:val="0"/>
          <w:numId w:val="1"/>
        </w:numPr>
        <w:spacing w:before="240" w:after="0" w:line="276" w:lineRule="auto"/>
        <w:rPr>
          <w:rFonts w:eastAsia="Times New Roman" w:cstheme="minorHAnsi"/>
          <w:sz w:val="24"/>
          <w:szCs w:val="24"/>
        </w:rPr>
      </w:pPr>
      <w:r w:rsidRPr="00A00585">
        <w:rPr>
          <w:rFonts w:eastAsia="Times New Roman" w:cstheme="minorHAnsi"/>
          <w:i/>
          <w:sz w:val="24"/>
          <w:szCs w:val="24"/>
        </w:rPr>
        <w:t xml:space="preserve">need a parenting plan or </w:t>
      </w:r>
      <w:proofErr w:type="gramStart"/>
      <w:r w:rsidRPr="00A00585">
        <w:rPr>
          <w:rFonts w:eastAsia="Times New Roman" w:cstheme="minorHAnsi"/>
          <w:i/>
          <w:sz w:val="24"/>
          <w:szCs w:val="24"/>
        </w:rPr>
        <w:t>divorce</w:t>
      </w:r>
      <w:proofErr w:type="gramEnd"/>
    </w:p>
    <w:p w14:paraId="4159E18C" w14:textId="77777777" w:rsidR="00A00585" w:rsidRPr="00A00585" w:rsidRDefault="00A00585" w:rsidP="00A00585">
      <w:pPr>
        <w:keepLines/>
        <w:widowControl w:val="0"/>
        <w:numPr>
          <w:ilvl w:val="0"/>
          <w:numId w:val="1"/>
        </w:numPr>
        <w:spacing w:after="0" w:line="276" w:lineRule="auto"/>
        <w:rPr>
          <w:rFonts w:eastAsia="Times New Roman" w:cstheme="minorHAnsi"/>
          <w:sz w:val="24"/>
          <w:szCs w:val="24"/>
        </w:rPr>
      </w:pPr>
      <w:r w:rsidRPr="00A00585">
        <w:rPr>
          <w:rFonts w:eastAsia="Times New Roman" w:cstheme="minorHAnsi"/>
          <w:i/>
          <w:sz w:val="24"/>
          <w:szCs w:val="24"/>
        </w:rPr>
        <w:t>Have at least one child</w:t>
      </w:r>
    </w:p>
    <w:p w14:paraId="302E93DF" w14:textId="77777777" w:rsidR="00A00585" w:rsidRPr="00A00585" w:rsidRDefault="00A00585" w:rsidP="00A00585">
      <w:pPr>
        <w:keepLines/>
        <w:widowControl w:val="0"/>
        <w:numPr>
          <w:ilvl w:val="0"/>
          <w:numId w:val="1"/>
        </w:numPr>
        <w:spacing w:after="0" w:line="276" w:lineRule="auto"/>
        <w:rPr>
          <w:rFonts w:eastAsia="Times New Roman" w:cstheme="minorHAnsi"/>
          <w:sz w:val="24"/>
          <w:szCs w:val="24"/>
        </w:rPr>
      </w:pPr>
      <w:r w:rsidRPr="00A00585">
        <w:rPr>
          <w:rFonts w:eastAsia="Times New Roman" w:cstheme="minorHAnsi"/>
          <w:i/>
          <w:sz w:val="24"/>
          <w:szCs w:val="24"/>
        </w:rPr>
        <w:t xml:space="preserve">Have a case in a Montana court or be planning to file in </w:t>
      </w:r>
      <w:proofErr w:type="gramStart"/>
      <w:r w:rsidRPr="00A00585">
        <w:rPr>
          <w:rFonts w:eastAsia="Times New Roman" w:cstheme="minorHAnsi"/>
          <w:i/>
          <w:sz w:val="24"/>
          <w:szCs w:val="24"/>
        </w:rPr>
        <w:t>Montana</w:t>
      </w:r>
      <w:proofErr w:type="gramEnd"/>
      <w:r w:rsidRPr="00A00585">
        <w:rPr>
          <w:rFonts w:eastAsia="Times New Roman" w:cstheme="minorHAnsi"/>
          <w:i/>
          <w:sz w:val="24"/>
          <w:szCs w:val="24"/>
        </w:rPr>
        <w:t xml:space="preserve"> </w:t>
      </w:r>
    </w:p>
    <w:p w14:paraId="05EBADF4" w14:textId="77777777" w:rsidR="00A00585" w:rsidRPr="00A00585" w:rsidRDefault="00A00585" w:rsidP="00A00585">
      <w:pPr>
        <w:keepLines/>
        <w:widowControl w:val="0"/>
        <w:spacing w:after="0"/>
        <w:rPr>
          <w:rFonts w:eastAsia="Times New Roman" w:cstheme="minorHAnsi"/>
          <w:i/>
          <w:sz w:val="24"/>
          <w:szCs w:val="24"/>
        </w:rPr>
      </w:pPr>
      <w:r w:rsidRPr="00A00585">
        <w:rPr>
          <w:rFonts w:eastAsia="Times New Roman" w:cstheme="minorHAnsi"/>
          <w:i/>
          <w:sz w:val="24"/>
          <w:szCs w:val="24"/>
        </w:rPr>
        <w:t xml:space="preserve">At least one of you must </w:t>
      </w:r>
    </w:p>
    <w:p w14:paraId="3D7D183F" w14:textId="77777777" w:rsidR="00A00585" w:rsidRPr="00A00585" w:rsidRDefault="00A00585" w:rsidP="00A00585">
      <w:pPr>
        <w:keepLines/>
        <w:widowControl w:val="0"/>
        <w:numPr>
          <w:ilvl w:val="0"/>
          <w:numId w:val="2"/>
        </w:numPr>
        <w:spacing w:before="240" w:after="0" w:line="276" w:lineRule="auto"/>
        <w:rPr>
          <w:rFonts w:eastAsia="Times New Roman" w:cstheme="minorHAnsi"/>
          <w:sz w:val="24"/>
          <w:szCs w:val="24"/>
        </w:rPr>
      </w:pPr>
      <w:r w:rsidRPr="00A00585">
        <w:rPr>
          <w:rFonts w:eastAsia="Times New Roman" w:cstheme="minorHAnsi"/>
          <w:i/>
          <w:sz w:val="24"/>
          <w:szCs w:val="24"/>
        </w:rPr>
        <w:t>Not have a lawyer</w:t>
      </w:r>
    </w:p>
    <w:p w14:paraId="031801FB" w14:textId="77777777" w:rsidR="00A00585" w:rsidRPr="00A00585" w:rsidRDefault="00A00585" w:rsidP="00A00585">
      <w:pPr>
        <w:keepLines/>
        <w:widowControl w:val="0"/>
        <w:numPr>
          <w:ilvl w:val="0"/>
          <w:numId w:val="2"/>
        </w:numPr>
        <w:spacing w:after="0" w:line="276" w:lineRule="auto"/>
        <w:rPr>
          <w:rFonts w:eastAsia="Times New Roman" w:cstheme="minorHAnsi"/>
          <w:sz w:val="24"/>
          <w:szCs w:val="24"/>
        </w:rPr>
      </w:pPr>
      <w:r w:rsidRPr="00A00585">
        <w:rPr>
          <w:rFonts w:eastAsia="Times New Roman" w:cstheme="minorHAnsi"/>
          <w:i/>
          <w:sz w:val="24"/>
          <w:szCs w:val="24"/>
        </w:rPr>
        <w:t xml:space="preserve">Meet certain income </w:t>
      </w:r>
      <w:proofErr w:type="gramStart"/>
      <w:r w:rsidRPr="00A00585">
        <w:rPr>
          <w:rFonts w:eastAsia="Times New Roman" w:cstheme="minorHAnsi"/>
          <w:i/>
          <w:sz w:val="24"/>
          <w:szCs w:val="24"/>
        </w:rPr>
        <w:t>requirements</w:t>
      </w:r>
      <w:proofErr w:type="gramEnd"/>
    </w:p>
    <w:p w14:paraId="4B10AC89" w14:textId="77777777" w:rsidR="00A00585" w:rsidRPr="00A00585" w:rsidRDefault="00A00585" w:rsidP="00A00585">
      <w:pPr>
        <w:keepLines/>
        <w:widowControl w:val="0"/>
        <w:spacing w:after="0" w:line="240" w:lineRule="auto"/>
        <w:rPr>
          <w:rFonts w:cstheme="minorHAnsi"/>
          <w:sz w:val="24"/>
          <w:szCs w:val="24"/>
        </w:rPr>
      </w:pPr>
    </w:p>
    <w:p w14:paraId="26EDE5EC" w14:textId="77777777" w:rsidR="00A00585" w:rsidRDefault="00A00585" w:rsidP="008658FC">
      <w:pPr>
        <w:spacing w:after="0"/>
        <w:rPr>
          <w:b/>
          <w:sz w:val="24"/>
          <w:szCs w:val="24"/>
        </w:rPr>
      </w:pPr>
    </w:p>
    <w:p w14:paraId="47F9EB70" w14:textId="77777777" w:rsidR="0092548B" w:rsidRDefault="008658FC" w:rsidP="008658FC">
      <w:pPr>
        <w:spacing w:after="0"/>
        <w:rPr>
          <w:sz w:val="24"/>
          <w:szCs w:val="24"/>
        </w:rPr>
      </w:pPr>
      <w:r>
        <w:rPr>
          <w:b/>
          <w:sz w:val="24"/>
          <w:szCs w:val="24"/>
        </w:rPr>
        <w:t xml:space="preserve">Office of Consumer Protection </w:t>
      </w:r>
      <w:r>
        <w:rPr>
          <w:b/>
          <w:sz w:val="24"/>
          <w:szCs w:val="24"/>
        </w:rPr>
        <w:br/>
      </w:r>
      <w:r>
        <w:rPr>
          <w:sz w:val="24"/>
          <w:szCs w:val="24"/>
        </w:rPr>
        <w:t xml:space="preserve">PO Box 200151 </w:t>
      </w:r>
    </w:p>
    <w:p w14:paraId="32312234" w14:textId="58477254" w:rsidR="008658FC" w:rsidRDefault="008658FC" w:rsidP="008658FC">
      <w:pPr>
        <w:spacing w:after="0"/>
        <w:rPr>
          <w:sz w:val="24"/>
          <w:szCs w:val="24"/>
        </w:rPr>
      </w:pPr>
      <w:r>
        <w:rPr>
          <w:sz w:val="24"/>
          <w:szCs w:val="24"/>
        </w:rPr>
        <w:t>Helena, MT 59620</w:t>
      </w:r>
    </w:p>
    <w:p w14:paraId="21FA057A" w14:textId="22E41F64" w:rsidR="008658FC" w:rsidRDefault="008658FC" w:rsidP="008658FC">
      <w:pPr>
        <w:spacing w:after="0"/>
        <w:rPr>
          <w:sz w:val="24"/>
          <w:szCs w:val="24"/>
        </w:rPr>
      </w:pPr>
      <w:r>
        <w:rPr>
          <w:sz w:val="24"/>
          <w:szCs w:val="24"/>
        </w:rPr>
        <w:t xml:space="preserve">Phone: </w:t>
      </w:r>
      <w:r w:rsidR="0092548B">
        <w:rPr>
          <w:sz w:val="24"/>
          <w:szCs w:val="24"/>
        </w:rPr>
        <w:t>406-444-4500</w:t>
      </w:r>
      <w:r>
        <w:rPr>
          <w:sz w:val="24"/>
          <w:szCs w:val="24"/>
        </w:rPr>
        <w:br/>
        <w:t xml:space="preserve">contactocp@mt.gov </w:t>
      </w:r>
    </w:p>
    <w:p w14:paraId="0FB0D1F8" w14:textId="24A60DE5" w:rsidR="008658FC" w:rsidRDefault="002C0881" w:rsidP="008658FC">
      <w:pPr>
        <w:spacing w:after="0"/>
        <w:rPr>
          <w:sz w:val="24"/>
          <w:szCs w:val="24"/>
        </w:rPr>
      </w:pPr>
      <w:r>
        <w:rPr>
          <w:sz w:val="24"/>
          <w:szCs w:val="24"/>
        </w:rPr>
        <w:t>www.</w:t>
      </w:r>
      <w:r w:rsidR="008658FC" w:rsidRPr="006F5E81">
        <w:rPr>
          <w:sz w:val="24"/>
          <w:szCs w:val="24"/>
        </w:rPr>
        <w:t>dojmt.gov/consumer/</w:t>
      </w:r>
    </w:p>
    <w:p w14:paraId="0D73D6DC" w14:textId="524A001F" w:rsidR="008658FC" w:rsidRPr="004912DA" w:rsidRDefault="008658FC" w:rsidP="008658FC">
      <w:pPr>
        <w:spacing w:after="0"/>
        <w:rPr>
          <w:i/>
          <w:sz w:val="24"/>
          <w:szCs w:val="24"/>
        </w:rPr>
      </w:pPr>
      <w:r>
        <w:rPr>
          <w:i/>
          <w:sz w:val="24"/>
          <w:szCs w:val="24"/>
        </w:rPr>
        <w:t>Seeks to protect Montana consumers from</w:t>
      </w:r>
      <w:r w:rsidR="0092548B">
        <w:rPr>
          <w:i/>
          <w:sz w:val="24"/>
          <w:szCs w:val="24"/>
        </w:rPr>
        <w:t xml:space="preserve"> </w:t>
      </w:r>
      <w:r>
        <w:rPr>
          <w:i/>
          <w:sz w:val="24"/>
          <w:szCs w:val="24"/>
        </w:rPr>
        <w:t xml:space="preserve">and educate them about harmful and unfair practices by retail businesses. </w:t>
      </w:r>
    </w:p>
    <w:p w14:paraId="30067F81" w14:textId="77777777" w:rsidR="008658FC" w:rsidRPr="00454C3B" w:rsidRDefault="008658FC" w:rsidP="008658FC">
      <w:pPr>
        <w:spacing w:after="0" w:line="240" w:lineRule="auto"/>
        <w:rPr>
          <w:rFonts w:eastAsia="Times New Roman" w:cs="Arial"/>
          <w:bCs/>
          <w:sz w:val="24"/>
          <w:szCs w:val="24"/>
        </w:rPr>
      </w:pPr>
    </w:p>
    <w:p w14:paraId="04563994" w14:textId="77777777" w:rsidR="008658FC" w:rsidRPr="00383A03" w:rsidRDefault="008658FC" w:rsidP="008658FC">
      <w:pPr>
        <w:spacing w:after="0" w:line="240" w:lineRule="auto"/>
        <w:rPr>
          <w:rFonts w:eastAsia="Times New Roman" w:cs="Arial"/>
          <w:b/>
          <w:bCs/>
          <w:sz w:val="24"/>
          <w:szCs w:val="24"/>
        </w:rPr>
      </w:pPr>
      <w:r w:rsidRPr="00383A03">
        <w:rPr>
          <w:rFonts w:eastAsia="Times New Roman" w:cs="Arial"/>
          <w:b/>
          <w:bCs/>
          <w:sz w:val="24"/>
          <w:szCs w:val="24"/>
        </w:rPr>
        <w:t>Powder River County Attorney</w:t>
      </w:r>
    </w:p>
    <w:p w14:paraId="06A2DBEB" w14:textId="77777777" w:rsidR="0092548B" w:rsidRDefault="008658FC" w:rsidP="008658FC">
      <w:pPr>
        <w:spacing w:after="0" w:line="240" w:lineRule="auto"/>
        <w:rPr>
          <w:rFonts w:eastAsia="Times New Roman" w:cs="Arial"/>
          <w:bCs/>
          <w:sz w:val="24"/>
          <w:szCs w:val="24"/>
        </w:rPr>
      </w:pPr>
      <w:r w:rsidRPr="00383A03">
        <w:rPr>
          <w:rFonts w:eastAsia="Times New Roman" w:cs="Arial"/>
          <w:bCs/>
          <w:sz w:val="24"/>
          <w:szCs w:val="24"/>
        </w:rPr>
        <w:t xml:space="preserve">PO Box 32 </w:t>
      </w:r>
    </w:p>
    <w:p w14:paraId="7AEBA1B4" w14:textId="24951712" w:rsidR="008658FC" w:rsidRPr="00383A03" w:rsidRDefault="008658FC" w:rsidP="008658FC">
      <w:pPr>
        <w:spacing w:after="0" w:line="240" w:lineRule="auto"/>
        <w:rPr>
          <w:rFonts w:eastAsia="Times New Roman" w:cs="Arial"/>
          <w:bCs/>
          <w:sz w:val="24"/>
          <w:szCs w:val="24"/>
        </w:rPr>
      </w:pPr>
      <w:r w:rsidRPr="00383A03">
        <w:rPr>
          <w:rFonts w:eastAsia="Times New Roman" w:cs="Arial"/>
          <w:bCs/>
          <w:sz w:val="24"/>
          <w:szCs w:val="24"/>
        </w:rPr>
        <w:t>Broadus, MT 59317</w:t>
      </w:r>
    </w:p>
    <w:p w14:paraId="3CA76669" w14:textId="77777777" w:rsidR="008658FC" w:rsidRPr="00383A03" w:rsidRDefault="008658FC" w:rsidP="008658FC">
      <w:pPr>
        <w:spacing w:after="0" w:line="240" w:lineRule="auto"/>
        <w:rPr>
          <w:rFonts w:eastAsia="Times New Roman" w:cs="Arial"/>
          <w:bCs/>
          <w:sz w:val="24"/>
          <w:szCs w:val="24"/>
        </w:rPr>
      </w:pPr>
      <w:r w:rsidRPr="00383A03">
        <w:rPr>
          <w:rFonts w:eastAsia="Times New Roman" w:cs="Arial"/>
          <w:bCs/>
          <w:sz w:val="24"/>
          <w:szCs w:val="24"/>
        </w:rPr>
        <w:t>Phone: 406-436-2365</w:t>
      </w:r>
    </w:p>
    <w:p w14:paraId="7D1092E6" w14:textId="77777777" w:rsidR="008658FC" w:rsidRPr="00383A03" w:rsidRDefault="008658FC" w:rsidP="008658FC">
      <w:pPr>
        <w:spacing w:after="0" w:line="240" w:lineRule="auto"/>
        <w:rPr>
          <w:rFonts w:eastAsia="Times New Roman" w:cs="Arial"/>
          <w:bCs/>
          <w:sz w:val="24"/>
          <w:szCs w:val="24"/>
        </w:rPr>
      </w:pPr>
      <w:r w:rsidRPr="00383A03">
        <w:rPr>
          <w:rFonts w:eastAsia="Times New Roman" w:cs="Arial"/>
          <w:bCs/>
          <w:sz w:val="24"/>
          <w:szCs w:val="24"/>
        </w:rPr>
        <w:t xml:space="preserve">Fax: 406-436-2602 </w:t>
      </w:r>
    </w:p>
    <w:p w14:paraId="7FE069B4" w14:textId="77777777" w:rsidR="008658FC" w:rsidRPr="00383A03" w:rsidRDefault="008658FC" w:rsidP="008658FC">
      <w:pPr>
        <w:spacing w:after="0" w:line="240" w:lineRule="auto"/>
        <w:rPr>
          <w:rFonts w:eastAsia="Times New Roman" w:cs="Arial"/>
          <w:bCs/>
          <w:sz w:val="24"/>
          <w:szCs w:val="24"/>
        </w:rPr>
      </w:pPr>
      <w:r w:rsidRPr="00383A03">
        <w:rPr>
          <w:rFonts w:eastAsia="Times New Roman" w:cs="Arial"/>
          <w:bCs/>
          <w:sz w:val="24"/>
          <w:szCs w:val="24"/>
        </w:rPr>
        <w:lastRenderedPageBreak/>
        <w:t>prcoattorney@rangeweb.net</w:t>
      </w:r>
    </w:p>
    <w:p w14:paraId="505FA11B" w14:textId="499591AF" w:rsidR="008658FC" w:rsidRDefault="007C33DE" w:rsidP="008658FC">
      <w:pPr>
        <w:spacing w:after="0" w:line="240" w:lineRule="auto"/>
        <w:rPr>
          <w:rFonts w:eastAsia="Times New Roman" w:cs="Arial"/>
          <w:bCs/>
          <w:sz w:val="24"/>
          <w:szCs w:val="24"/>
        </w:rPr>
      </w:pPr>
      <w:r w:rsidRPr="007C33DE">
        <w:rPr>
          <w:rFonts w:eastAsia="Times New Roman" w:cs="Arial"/>
          <w:bCs/>
          <w:sz w:val="24"/>
          <w:szCs w:val="24"/>
        </w:rPr>
        <w:t>https://</w:t>
      </w:r>
      <w:r w:rsidR="0056187A" w:rsidRPr="0056187A">
        <w:rPr>
          <w:rFonts w:eastAsia="Times New Roman" w:cs="Arial"/>
          <w:bCs/>
          <w:sz w:val="24"/>
          <w:szCs w:val="24"/>
        </w:rPr>
        <w:t>prco.mt.gov/County-Attorney</w:t>
      </w:r>
    </w:p>
    <w:p w14:paraId="7F30A770" w14:textId="77777777" w:rsidR="0056187A" w:rsidRDefault="0056187A" w:rsidP="008658FC">
      <w:pPr>
        <w:spacing w:after="0" w:line="240" w:lineRule="auto"/>
        <w:rPr>
          <w:rFonts w:eastAsia="Times New Roman" w:cs="Arial"/>
          <w:color w:val="FF0000"/>
          <w:sz w:val="24"/>
          <w:szCs w:val="24"/>
        </w:rPr>
      </w:pPr>
    </w:p>
    <w:p w14:paraId="7FB476F3" w14:textId="77777777" w:rsidR="008658FC" w:rsidRDefault="008658FC" w:rsidP="008658FC">
      <w:pPr>
        <w:spacing w:after="0" w:line="240" w:lineRule="auto"/>
        <w:rPr>
          <w:rFonts w:eastAsia="Times New Roman" w:cs="Arial"/>
          <w:b/>
          <w:sz w:val="24"/>
          <w:szCs w:val="24"/>
        </w:rPr>
      </w:pPr>
      <w:r>
        <w:rPr>
          <w:rFonts w:eastAsia="Times New Roman" w:cs="Arial"/>
          <w:b/>
          <w:sz w:val="24"/>
          <w:szCs w:val="24"/>
        </w:rPr>
        <w:t>Public Defender – Region 11 Office – Miles City</w:t>
      </w:r>
    </w:p>
    <w:p w14:paraId="6ED88BC3" w14:textId="77777777" w:rsidR="0092548B" w:rsidRDefault="008658FC" w:rsidP="008658FC">
      <w:pPr>
        <w:spacing w:after="0" w:line="240" w:lineRule="auto"/>
        <w:rPr>
          <w:rFonts w:eastAsia="Times New Roman" w:cs="Arial"/>
          <w:sz w:val="24"/>
          <w:szCs w:val="24"/>
        </w:rPr>
      </w:pPr>
      <w:r>
        <w:rPr>
          <w:rFonts w:eastAsia="Times New Roman" w:cs="Arial"/>
          <w:sz w:val="24"/>
          <w:szCs w:val="24"/>
        </w:rPr>
        <w:t>11 S 7</w:t>
      </w:r>
      <w:r w:rsidRPr="005D45E6">
        <w:rPr>
          <w:rFonts w:eastAsia="Times New Roman" w:cs="Arial"/>
          <w:sz w:val="24"/>
          <w:szCs w:val="24"/>
          <w:vertAlign w:val="superscript"/>
        </w:rPr>
        <w:t>th</w:t>
      </w:r>
      <w:r>
        <w:rPr>
          <w:rFonts w:eastAsia="Times New Roman" w:cs="Arial"/>
          <w:sz w:val="24"/>
          <w:szCs w:val="24"/>
        </w:rPr>
        <w:t xml:space="preserve"> </w:t>
      </w:r>
    </w:p>
    <w:p w14:paraId="54EA8482" w14:textId="77777777" w:rsidR="0092548B" w:rsidRDefault="008658FC" w:rsidP="008658FC">
      <w:pPr>
        <w:spacing w:after="0" w:line="240" w:lineRule="auto"/>
        <w:rPr>
          <w:rFonts w:eastAsia="Times New Roman" w:cs="Arial"/>
          <w:sz w:val="24"/>
          <w:szCs w:val="24"/>
        </w:rPr>
      </w:pPr>
      <w:r>
        <w:rPr>
          <w:rFonts w:eastAsia="Times New Roman" w:cs="Arial"/>
          <w:sz w:val="24"/>
          <w:szCs w:val="24"/>
        </w:rPr>
        <w:t xml:space="preserve">St Suite 100 </w:t>
      </w:r>
    </w:p>
    <w:p w14:paraId="494448EE" w14:textId="0476997A" w:rsidR="008658FC" w:rsidRDefault="008658FC" w:rsidP="008658FC">
      <w:pPr>
        <w:spacing w:after="0" w:line="240" w:lineRule="auto"/>
        <w:rPr>
          <w:rFonts w:eastAsia="Times New Roman" w:cs="Arial"/>
          <w:sz w:val="24"/>
          <w:szCs w:val="24"/>
        </w:rPr>
      </w:pPr>
      <w:r>
        <w:rPr>
          <w:rFonts w:eastAsia="Times New Roman" w:cs="Arial"/>
          <w:sz w:val="24"/>
          <w:szCs w:val="24"/>
        </w:rPr>
        <w:t>Miles City, MT 59301</w:t>
      </w:r>
    </w:p>
    <w:p w14:paraId="5BAEA7A7" w14:textId="77777777" w:rsidR="008658FC" w:rsidRDefault="008658FC" w:rsidP="008658FC">
      <w:pPr>
        <w:spacing w:after="0" w:line="240" w:lineRule="auto"/>
        <w:rPr>
          <w:rFonts w:eastAsia="Times New Roman" w:cs="Arial"/>
          <w:sz w:val="24"/>
          <w:szCs w:val="24"/>
        </w:rPr>
      </w:pPr>
      <w:r>
        <w:rPr>
          <w:rFonts w:eastAsia="Times New Roman" w:cs="Arial"/>
          <w:sz w:val="24"/>
          <w:szCs w:val="24"/>
        </w:rPr>
        <w:t>Phone: 406-234-1702</w:t>
      </w:r>
    </w:p>
    <w:p w14:paraId="56629FA9" w14:textId="77777777" w:rsidR="008658FC" w:rsidRPr="005D45E6" w:rsidRDefault="008658FC" w:rsidP="008658FC">
      <w:pPr>
        <w:spacing w:after="0"/>
      </w:pPr>
      <w:r w:rsidRPr="00D63961">
        <w:t>http://publicdefender.mt.gov/</w:t>
      </w:r>
    </w:p>
    <w:p w14:paraId="2094091D" w14:textId="77777777" w:rsidR="008658FC" w:rsidRDefault="008658FC" w:rsidP="008658FC">
      <w:pPr>
        <w:spacing w:after="0"/>
        <w:rPr>
          <w:rFonts w:eastAsia="Times New Roman" w:cs="Arial"/>
          <w:sz w:val="24"/>
          <w:szCs w:val="24"/>
        </w:rPr>
      </w:pPr>
    </w:p>
    <w:p w14:paraId="6A2E5488" w14:textId="77777777" w:rsidR="008658FC" w:rsidRPr="001C6932" w:rsidRDefault="008658FC" w:rsidP="008658FC">
      <w:pPr>
        <w:shd w:val="clear" w:color="auto" w:fill="D9E2F3" w:themeFill="accent5" w:themeFillTint="33"/>
        <w:spacing w:after="0"/>
        <w:rPr>
          <w:sz w:val="32"/>
          <w:szCs w:val="32"/>
        </w:rPr>
      </w:pPr>
      <w:r w:rsidRPr="001C6932">
        <w:rPr>
          <w:sz w:val="32"/>
          <w:szCs w:val="32"/>
        </w:rPr>
        <w:t>Senior</w:t>
      </w:r>
    </w:p>
    <w:p w14:paraId="5FE6AF13" w14:textId="77777777" w:rsidR="00A00585" w:rsidRDefault="00A00585" w:rsidP="008658FC">
      <w:pPr>
        <w:spacing w:after="0" w:line="240" w:lineRule="auto"/>
        <w:rPr>
          <w:b/>
          <w:sz w:val="24"/>
          <w:szCs w:val="24"/>
          <w:lang w:val="en"/>
        </w:rPr>
      </w:pPr>
    </w:p>
    <w:p w14:paraId="2FD75AE9" w14:textId="77777777" w:rsidR="00A00585" w:rsidRPr="00A00585" w:rsidRDefault="00A00585" w:rsidP="00A00585">
      <w:pPr>
        <w:keepLines/>
        <w:widowControl w:val="0"/>
        <w:spacing w:after="0"/>
        <w:rPr>
          <w:rFonts w:eastAsia="Times New Roman" w:cstheme="minorHAnsi"/>
          <w:b/>
          <w:sz w:val="24"/>
          <w:szCs w:val="24"/>
        </w:rPr>
      </w:pPr>
      <w:r w:rsidRPr="00A00585">
        <w:rPr>
          <w:rFonts w:eastAsia="Times New Roman" w:cstheme="minorHAnsi"/>
          <w:b/>
          <w:sz w:val="24"/>
          <w:szCs w:val="24"/>
        </w:rPr>
        <w:t xml:space="preserve">Montana Legal Services Association                                                                                               </w:t>
      </w:r>
    </w:p>
    <w:p w14:paraId="73C7671F" w14:textId="77777777" w:rsidR="00A00585" w:rsidRPr="00A00585" w:rsidRDefault="00A00585" w:rsidP="00A00585">
      <w:pPr>
        <w:keepLines/>
        <w:widowControl w:val="0"/>
        <w:spacing w:after="0"/>
        <w:rPr>
          <w:rFonts w:eastAsia="Times New Roman" w:cstheme="minorHAnsi"/>
          <w:sz w:val="24"/>
          <w:szCs w:val="24"/>
        </w:rPr>
      </w:pPr>
      <w:r w:rsidRPr="00A00585">
        <w:rPr>
          <w:rFonts w:eastAsia="Times New Roman" w:cstheme="minorHAnsi"/>
          <w:i/>
          <w:sz w:val="24"/>
          <w:szCs w:val="24"/>
        </w:rPr>
        <w:tab/>
      </w:r>
      <w:r w:rsidRPr="00A00585">
        <w:rPr>
          <w:rFonts w:eastAsia="Times New Roman" w:cstheme="minorHAnsi"/>
          <w:sz w:val="24"/>
          <w:szCs w:val="24"/>
        </w:rPr>
        <w:t>616 Helena Ave #100, Helena, MT 59601</w:t>
      </w:r>
    </w:p>
    <w:p w14:paraId="43CBFF3B" w14:textId="77777777" w:rsidR="00A00585" w:rsidRPr="00A00585" w:rsidRDefault="00A00585" w:rsidP="00A00585">
      <w:pPr>
        <w:keepLines/>
        <w:widowControl w:val="0"/>
        <w:spacing w:after="0"/>
        <w:rPr>
          <w:rFonts w:eastAsia="Times New Roman" w:cstheme="minorHAnsi"/>
          <w:sz w:val="24"/>
          <w:szCs w:val="24"/>
        </w:rPr>
      </w:pPr>
      <w:r w:rsidRPr="00A00585">
        <w:rPr>
          <w:rFonts w:eastAsia="Times New Roman" w:cstheme="minorHAnsi"/>
          <w:sz w:val="24"/>
          <w:szCs w:val="24"/>
        </w:rPr>
        <w:tab/>
        <w:t>Phone: (800) 666-6899</w:t>
      </w:r>
    </w:p>
    <w:p w14:paraId="040B54BA" w14:textId="77777777" w:rsidR="00A00585" w:rsidRPr="00A00585" w:rsidRDefault="00A00585" w:rsidP="00A00585">
      <w:pPr>
        <w:keepLines/>
        <w:widowControl w:val="0"/>
        <w:spacing w:after="0"/>
        <w:rPr>
          <w:rFonts w:eastAsia="Trebuchet MS" w:cstheme="minorHAnsi"/>
          <w:color w:val="0000FF"/>
          <w:sz w:val="24"/>
          <w:szCs w:val="24"/>
          <w:u w:val="single"/>
        </w:rPr>
      </w:pPr>
      <w:r w:rsidRPr="00A00585">
        <w:rPr>
          <w:rFonts w:eastAsia="Times New Roman" w:cstheme="minorHAnsi"/>
          <w:sz w:val="24"/>
          <w:szCs w:val="24"/>
        </w:rPr>
        <w:tab/>
        <w:t>Website:</w:t>
      </w:r>
      <w:hyperlink r:id="rId18">
        <w:r w:rsidRPr="00A00585">
          <w:rPr>
            <w:rFonts w:eastAsia="Times New Roman" w:cstheme="minorHAnsi"/>
            <w:sz w:val="24"/>
            <w:szCs w:val="24"/>
          </w:rPr>
          <w:t xml:space="preserve"> </w:t>
        </w:r>
      </w:hyperlink>
      <w:hyperlink r:id="rId19">
        <w:r w:rsidRPr="00A00585">
          <w:rPr>
            <w:rFonts w:eastAsia="Trebuchet MS" w:cstheme="minorHAnsi"/>
            <w:color w:val="0000FF"/>
            <w:sz w:val="24"/>
            <w:szCs w:val="24"/>
            <w:u w:val="single"/>
          </w:rPr>
          <w:t>www.mtlsa.org</w:t>
        </w:r>
      </w:hyperlink>
    </w:p>
    <w:p w14:paraId="41BE1253" w14:textId="77777777" w:rsidR="00A00585" w:rsidRPr="00A00585" w:rsidRDefault="00A00585" w:rsidP="00A00585">
      <w:pPr>
        <w:keepLines/>
        <w:widowControl w:val="0"/>
        <w:spacing w:after="0"/>
        <w:rPr>
          <w:rFonts w:eastAsia="Times New Roman" w:cstheme="minorHAnsi"/>
          <w:i/>
          <w:sz w:val="24"/>
          <w:szCs w:val="24"/>
        </w:rPr>
      </w:pPr>
      <w:r w:rsidRPr="00A00585">
        <w:rPr>
          <w:rFonts w:eastAsia="Times New Roman" w:cstheme="minorHAnsi"/>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33D1E12E" w14:textId="77777777" w:rsidR="00A00585" w:rsidRPr="00A00585" w:rsidRDefault="00A00585" w:rsidP="00A00585">
      <w:pPr>
        <w:keepLines/>
        <w:widowControl w:val="0"/>
        <w:spacing w:after="0"/>
        <w:rPr>
          <w:rFonts w:eastAsia="Times New Roman" w:cstheme="minorHAnsi"/>
          <w:i/>
          <w:sz w:val="24"/>
          <w:szCs w:val="24"/>
        </w:rPr>
      </w:pPr>
      <w:r w:rsidRPr="00A00585">
        <w:rPr>
          <w:rFonts w:eastAsia="Times New Roman" w:cstheme="minorHAnsi"/>
          <w:i/>
          <w:sz w:val="24"/>
          <w:szCs w:val="24"/>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14:paraId="0E6DCBB0" w14:textId="15EDD3E5" w:rsidR="008658FC" w:rsidRPr="00985377" w:rsidRDefault="008658FC" w:rsidP="008658FC">
      <w:pPr>
        <w:spacing w:after="0" w:line="240" w:lineRule="auto"/>
        <w:rPr>
          <w:b/>
          <w:sz w:val="24"/>
          <w:szCs w:val="24"/>
          <w:lang w:val="en"/>
        </w:rPr>
      </w:pPr>
      <w:r w:rsidRPr="00985377">
        <w:rPr>
          <w:b/>
          <w:sz w:val="24"/>
          <w:szCs w:val="24"/>
          <w:lang w:val="en"/>
        </w:rPr>
        <w:t>Powder River Manor</w:t>
      </w:r>
    </w:p>
    <w:p w14:paraId="0DFF02FB" w14:textId="2735EAF3" w:rsidR="0092548B" w:rsidRDefault="0056187A" w:rsidP="008658FC">
      <w:pPr>
        <w:spacing w:after="0" w:line="240" w:lineRule="auto"/>
        <w:rPr>
          <w:sz w:val="24"/>
          <w:szCs w:val="24"/>
          <w:lang w:val="en"/>
        </w:rPr>
      </w:pPr>
      <w:r w:rsidRPr="00985377">
        <w:rPr>
          <w:sz w:val="24"/>
          <w:szCs w:val="24"/>
          <w:lang w:val="en"/>
        </w:rPr>
        <w:t xml:space="preserve">104 Trautman </w:t>
      </w:r>
      <w:r>
        <w:rPr>
          <w:sz w:val="24"/>
          <w:szCs w:val="24"/>
          <w:lang w:val="en"/>
        </w:rPr>
        <w:t xml:space="preserve">Ave| </w:t>
      </w:r>
      <w:r w:rsidR="008658FC" w:rsidRPr="00985377">
        <w:rPr>
          <w:sz w:val="24"/>
          <w:szCs w:val="24"/>
          <w:lang w:val="en"/>
        </w:rPr>
        <w:t>PO Box 719</w:t>
      </w:r>
    </w:p>
    <w:p w14:paraId="252BD018" w14:textId="43EA48FE" w:rsidR="008658FC" w:rsidRPr="00985377" w:rsidRDefault="008658FC" w:rsidP="008658FC">
      <w:pPr>
        <w:spacing w:after="0" w:line="240" w:lineRule="auto"/>
        <w:rPr>
          <w:sz w:val="24"/>
          <w:szCs w:val="24"/>
          <w:lang w:val="en"/>
        </w:rPr>
      </w:pPr>
      <w:r w:rsidRPr="00985377">
        <w:rPr>
          <w:sz w:val="24"/>
          <w:szCs w:val="24"/>
          <w:lang w:val="en"/>
        </w:rPr>
        <w:t>Broadus, MT  59317</w:t>
      </w:r>
    </w:p>
    <w:p w14:paraId="1424317E" w14:textId="77777777" w:rsidR="008658FC" w:rsidRPr="00F845A0" w:rsidRDefault="008658FC" w:rsidP="008658FC">
      <w:pPr>
        <w:spacing w:after="0" w:line="240" w:lineRule="auto"/>
        <w:rPr>
          <w:sz w:val="24"/>
          <w:szCs w:val="24"/>
          <w:lang w:val="en"/>
        </w:rPr>
      </w:pPr>
      <w:r w:rsidRPr="00985377">
        <w:rPr>
          <w:sz w:val="24"/>
          <w:szCs w:val="24"/>
          <w:lang w:val="en"/>
        </w:rPr>
        <w:t>Phone: 406-436-2646</w:t>
      </w:r>
    </w:p>
    <w:p w14:paraId="4B8B7162" w14:textId="77777777" w:rsidR="008658FC" w:rsidRPr="00F845A0" w:rsidRDefault="008658FC" w:rsidP="008658FC">
      <w:pPr>
        <w:spacing w:after="0" w:line="240" w:lineRule="auto"/>
        <w:rPr>
          <w:sz w:val="24"/>
          <w:szCs w:val="24"/>
          <w:lang w:val="en"/>
        </w:rPr>
      </w:pPr>
      <w:r w:rsidRPr="00F845A0">
        <w:rPr>
          <w:sz w:val="24"/>
          <w:szCs w:val="24"/>
          <w:lang w:val="en"/>
        </w:rPr>
        <w:t xml:space="preserve">Fax: 406-436-2923 </w:t>
      </w:r>
    </w:p>
    <w:p w14:paraId="3F89A8CC" w14:textId="77777777" w:rsidR="008658FC" w:rsidRPr="00F845A0" w:rsidRDefault="00000000" w:rsidP="008658FC">
      <w:pPr>
        <w:spacing w:after="0" w:line="240" w:lineRule="auto"/>
        <w:rPr>
          <w:sz w:val="24"/>
          <w:szCs w:val="24"/>
          <w:lang w:val="en"/>
        </w:rPr>
      </w:pPr>
      <w:hyperlink r:id="rId20" w:history="1">
        <w:r w:rsidR="008658FC" w:rsidRPr="00F845A0">
          <w:rPr>
            <w:rStyle w:val="Hyperlink"/>
            <w:color w:val="auto"/>
            <w:sz w:val="24"/>
            <w:szCs w:val="24"/>
            <w:u w:val="none"/>
            <w:lang w:val="en"/>
          </w:rPr>
          <w:t>prmadmin@powderrivermanor.com</w:t>
        </w:r>
      </w:hyperlink>
    </w:p>
    <w:p w14:paraId="1F1D7F0A" w14:textId="25F2DBD0" w:rsidR="008658FC" w:rsidRPr="00F845A0" w:rsidRDefault="007C33DE" w:rsidP="008658FC">
      <w:pPr>
        <w:spacing w:after="0" w:line="240" w:lineRule="auto"/>
        <w:rPr>
          <w:sz w:val="24"/>
          <w:szCs w:val="24"/>
          <w:lang w:val="en"/>
        </w:rPr>
      </w:pPr>
      <w:r w:rsidRPr="007C33DE">
        <w:t>https://</w:t>
      </w:r>
      <w:r w:rsidR="0056187A" w:rsidRPr="0056187A">
        <w:t>prco.mt.gov/NursingHome</w:t>
      </w:r>
    </w:p>
    <w:p w14:paraId="499F6FCF" w14:textId="43AD40E7" w:rsidR="008658FC" w:rsidRPr="00F845A0" w:rsidRDefault="008658FC" w:rsidP="008658FC">
      <w:pPr>
        <w:spacing w:after="0" w:line="240" w:lineRule="auto"/>
        <w:rPr>
          <w:i/>
          <w:sz w:val="24"/>
          <w:szCs w:val="24"/>
          <w:lang w:val="en"/>
        </w:rPr>
      </w:pPr>
      <w:r w:rsidRPr="00F845A0">
        <w:rPr>
          <w:i/>
          <w:sz w:val="24"/>
          <w:szCs w:val="24"/>
          <w:lang w:val="en"/>
        </w:rPr>
        <w:t>Powder River Manor is a nursing home</w:t>
      </w:r>
      <w:r w:rsidR="0056187A">
        <w:rPr>
          <w:i/>
          <w:sz w:val="24"/>
          <w:szCs w:val="24"/>
          <w:lang w:val="en"/>
        </w:rPr>
        <w:t>/physical therapy clinic</w:t>
      </w:r>
      <w:r w:rsidRPr="00F845A0">
        <w:rPr>
          <w:i/>
          <w:sz w:val="24"/>
          <w:szCs w:val="24"/>
          <w:lang w:val="en"/>
        </w:rPr>
        <w:t xml:space="preserve"> in Broadus, MT </w:t>
      </w:r>
    </w:p>
    <w:p w14:paraId="0491357D" w14:textId="77777777" w:rsidR="008658FC" w:rsidRPr="00F845A0" w:rsidRDefault="008658FC" w:rsidP="008658FC">
      <w:pPr>
        <w:spacing w:after="0" w:line="240" w:lineRule="auto"/>
        <w:rPr>
          <w:b/>
          <w:sz w:val="24"/>
          <w:szCs w:val="24"/>
          <w:lang w:val="en"/>
        </w:rPr>
      </w:pPr>
    </w:p>
    <w:p w14:paraId="789B2F73" w14:textId="75E77420" w:rsidR="0056187A" w:rsidRDefault="008658FC" w:rsidP="0056187A">
      <w:pPr>
        <w:spacing w:after="0" w:line="240" w:lineRule="auto"/>
        <w:rPr>
          <w:sz w:val="24"/>
          <w:szCs w:val="24"/>
          <w:lang w:val="en"/>
        </w:rPr>
      </w:pPr>
      <w:r w:rsidRPr="00F845A0">
        <w:rPr>
          <w:b/>
          <w:sz w:val="24"/>
          <w:szCs w:val="24"/>
          <w:lang w:val="en"/>
        </w:rPr>
        <w:t>Powder River Senior Center</w:t>
      </w:r>
      <w:r w:rsidRPr="00F845A0">
        <w:rPr>
          <w:sz w:val="24"/>
          <w:szCs w:val="24"/>
          <w:lang w:val="en"/>
        </w:rPr>
        <w:br/>
      </w:r>
      <w:r w:rsidR="0056187A" w:rsidRPr="00985377">
        <w:rPr>
          <w:sz w:val="24"/>
          <w:szCs w:val="24"/>
          <w:lang w:val="en"/>
        </w:rPr>
        <w:t xml:space="preserve">PO Box </w:t>
      </w:r>
      <w:r w:rsidR="0056187A">
        <w:rPr>
          <w:sz w:val="24"/>
          <w:szCs w:val="24"/>
          <w:lang w:val="en"/>
        </w:rPr>
        <w:t>266</w:t>
      </w:r>
    </w:p>
    <w:p w14:paraId="2444A5D9" w14:textId="380972D8" w:rsidR="0056187A" w:rsidRDefault="0056187A" w:rsidP="008658FC">
      <w:pPr>
        <w:spacing w:after="0" w:line="240" w:lineRule="auto"/>
        <w:rPr>
          <w:sz w:val="24"/>
          <w:szCs w:val="24"/>
          <w:lang w:val="en"/>
        </w:rPr>
      </w:pPr>
      <w:r w:rsidRPr="00985377">
        <w:rPr>
          <w:sz w:val="24"/>
          <w:szCs w:val="24"/>
          <w:lang w:val="en"/>
        </w:rPr>
        <w:t>Broadus, MT  59317</w:t>
      </w:r>
    </w:p>
    <w:p w14:paraId="51BDB55B" w14:textId="59AEDC42" w:rsidR="008658FC" w:rsidRPr="00921C73" w:rsidRDefault="008658FC" w:rsidP="008658FC">
      <w:pPr>
        <w:spacing w:after="0" w:line="240" w:lineRule="auto"/>
        <w:rPr>
          <w:b/>
          <w:sz w:val="24"/>
          <w:szCs w:val="24"/>
          <w:lang w:val="en"/>
        </w:rPr>
      </w:pPr>
      <w:r w:rsidRPr="00F845A0">
        <w:rPr>
          <w:sz w:val="24"/>
          <w:szCs w:val="24"/>
          <w:lang w:val="en"/>
        </w:rPr>
        <w:t>Phone: 406-436-2635</w:t>
      </w:r>
    </w:p>
    <w:p w14:paraId="75E33FB1" w14:textId="77777777" w:rsidR="008658FC" w:rsidRPr="00F845A0" w:rsidRDefault="00000000" w:rsidP="008658FC">
      <w:pPr>
        <w:pStyle w:val="Heading1"/>
        <w:shd w:val="clear" w:color="auto" w:fill="FFFFFF"/>
        <w:rPr>
          <w:rStyle w:val="Hyperlink"/>
          <w:rFonts w:asciiTheme="minorHAnsi" w:hAnsiTheme="minorHAnsi"/>
          <w:b w:val="0"/>
          <w:color w:val="auto"/>
          <w:sz w:val="24"/>
          <w:szCs w:val="24"/>
          <w:u w:val="none"/>
          <w:lang w:val="en"/>
        </w:rPr>
      </w:pPr>
      <w:hyperlink r:id="rId21" w:history="1">
        <w:r w:rsidR="008658FC" w:rsidRPr="00F845A0">
          <w:rPr>
            <w:rStyle w:val="Hyperlink"/>
            <w:rFonts w:asciiTheme="minorHAnsi" w:hAnsiTheme="minorHAnsi"/>
            <w:b w:val="0"/>
            <w:color w:val="auto"/>
            <w:sz w:val="24"/>
            <w:szCs w:val="24"/>
            <w:u w:val="none"/>
            <w:lang w:val="en"/>
          </w:rPr>
          <w:t>seniorcenter@rangeweb.net</w:t>
        </w:r>
      </w:hyperlink>
    </w:p>
    <w:p w14:paraId="5DA411A2" w14:textId="7B5551B4" w:rsidR="00446DA6" w:rsidRPr="0056187A" w:rsidRDefault="007C33DE" w:rsidP="0056187A">
      <w:pPr>
        <w:pStyle w:val="NoSpacing"/>
      </w:pPr>
      <w:r w:rsidRPr="007C33DE">
        <w:t>https://</w:t>
      </w:r>
      <w:r w:rsidR="0056187A" w:rsidRPr="0056187A">
        <w:t>prco.mt.gov/Senior-Center</w:t>
      </w:r>
    </w:p>
    <w:p w14:paraId="10B7EFA9" w14:textId="77777777" w:rsidR="0056187A" w:rsidRPr="00446DA6" w:rsidRDefault="0056187A" w:rsidP="00446DA6">
      <w:pPr>
        <w:pStyle w:val="Heading1"/>
        <w:shd w:val="clear" w:color="auto" w:fill="FFFFFF"/>
        <w:rPr>
          <w:rFonts w:asciiTheme="minorHAnsi" w:hAnsiTheme="minorHAnsi"/>
          <w:b w:val="0"/>
          <w:color w:val="auto"/>
          <w:sz w:val="24"/>
          <w:szCs w:val="24"/>
          <w:lang w:val="en"/>
        </w:rPr>
      </w:pPr>
    </w:p>
    <w:p w14:paraId="0822661D" w14:textId="77777777" w:rsidR="008658FC" w:rsidRPr="002455D6" w:rsidRDefault="008658FC" w:rsidP="008658FC">
      <w:pPr>
        <w:shd w:val="clear" w:color="auto" w:fill="D9E2F3" w:themeFill="accent5" w:themeFillTint="33"/>
        <w:spacing w:after="0"/>
        <w:rPr>
          <w:rFonts w:cs="Times New Roman"/>
          <w:i/>
          <w:sz w:val="24"/>
          <w:szCs w:val="24"/>
        </w:rPr>
      </w:pPr>
      <w:r w:rsidRPr="001C6932">
        <w:rPr>
          <w:sz w:val="32"/>
          <w:szCs w:val="32"/>
        </w:rPr>
        <w:t>Transportation</w:t>
      </w:r>
    </w:p>
    <w:p w14:paraId="52D8CD68" w14:textId="77777777" w:rsidR="00446DA6" w:rsidRDefault="008658FC" w:rsidP="008658FC">
      <w:pPr>
        <w:autoSpaceDE w:val="0"/>
        <w:autoSpaceDN w:val="0"/>
        <w:adjustRightInd w:val="0"/>
        <w:spacing w:after="0" w:line="240" w:lineRule="auto"/>
        <w:rPr>
          <w:sz w:val="24"/>
          <w:szCs w:val="24"/>
          <w:lang w:val="en"/>
        </w:rPr>
      </w:pPr>
      <w:r w:rsidRPr="00F845A0">
        <w:rPr>
          <w:b/>
          <w:sz w:val="24"/>
          <w:szCs w:val="24"/>
          <w:lang w:val="en"/>
        </w:rPr>
        <w:lastRenderedPageBreak/>
        <w:t>Powder River County Road Department</w:t>
      </w:r>
      <w:r w:rsidRPr="00F845A0">
        <w:rPr>
          <w:sz w:val="24"/>
          <w:szCs w:val="24"/>
          <w:lang w:val="en"/>
        </w:rPr>
        <w:br/>
        <w:t xml:space="preserve">PO Box 200 </w:t>
      </w:r>
    </w:p>
    <w:p w14:paraId="2AB41119" w14:textId="7A45624B" w:rsidR="008658FC" w:rsidRPr="00F845A0" w:rsidRDefault="008658FC" w:rsidP="008658FC">
      <w:pPr>
        <w:autoSpaceDE w:val="0"/>
        <w:autoSpaceDN w:val="0"/>
        <w:adjustRightInd w:val="0"/>
        <w:spacing w:after="0" w:line="240" w:lineRule="auto"/>
        <w:rPr>
          <w:rFonts w:cs="Times New Roman"/>
          <w:i/>
          <w:sz w:val="24"/>
          <w:szCs w:val="24"/>
        </w:rPr>
      </w:pPr>
      <w:r w:rsidRPr="00F845A0">
        <w:rPr>
          <w:sz w:val="24"/>
          <w:szCs w:val="24"/>
          <w:lang w:val="en"/>
        </w:rPr>
        <w:t xml:space="preserve">Broadus, MT </w:t>
      </w:r>
      <w:r w:rsidRPr="00F845A0">
        <w:rPr>
          <w:b/>
          <w:sz w:val="24"/>
          <w:szCs w:val="24"/>
          <w:lang w:val="en"/>
        </w:rPr>
        <w:t xml:space="preserve"> </w:t>
      </w:r>
      <w:r w:rsidRPr="00F845A0">
        <w:rPr>
          <w:sz w:val="24"/>
          <w:szCs w:val="24"/>
          <w:lang w:val="en"/>
        </w:rPr>
        <w:t>59317</w:t>
      </w:r>
    </w:p>
    <w:p w14:paraId="5900A626" w14:textId="77777777" w:rsidR="008658FC" w:rsidRPr="00F845A0" w:rsidRDefault="008658FC" w:rsidP="008658FC">
      <w:pPr>
        <w:pStyle w:val="Heading1"/>
        <w:shd w:val="clear" w:color="auto" w:fill="FFFFFF"/>
        <w:rPr>
          <w:rFonts w:asciiTheme="minorHAnsi" w:hAnsiTheme="minorHAnsi"/>
          <w:b w:val="0"/>
          <w:color w:val="auto"/>
          <w:sz w:val="24"/>
          <w:szCs w:val="24"/>
          <w:lang w:val="en"/>
        </w:rPr>
      </w:pPr>
      <w:r w:rsidRPr="00F845A0">
        <w:rPr>
          <w:rFonts w:asciiTheme="minorHAnsi" w:hAnsiTheme="minorHAnsi"/>
          <w:b w:val="0"/>
          <w:color w:val="auto"/>
          <w:sz w:val="24"/>
          <w:szCs w:val="24"/>
          <w:lang w:val="en"/>
        </w:rPr>
        <w:t>Phone: 406-436-2248</w:t>
      </w:r>
      <w:r w:rsidRPr="00F845A0">
        <w:rPr>
          <w:rFonts w:asciiTheme="minorHAnsi" w:hAnsiTheme="minorHAnsi"/>
          <w:b w:val="0"/>
          <w:color w:val="auto"/>
          <w:sz w:val="24"/>
          <w:szCs w:val="24"/>
          <w:lang w:val="en"/>
        </w:rPr>
        <w:br/>
      </w:r>
      <w:hyperlink r:id="rId22" w:history="1">
        <w:r w:rsidRPr="00F845A0">
          <w:rPr>
            <w:rStyle w:val="Hyperlink"/>
            <w:rFonts w:asciiTheme="minorHAnsi" w:hAnsiTheme="minorHAnsi"/>
            <w:b w:val="0"/>
            <w:color w:val="auto"/>
            <w:sz w:val="24"/>
            <w:szCs w:val="24"/>
            <w:u w:val="none"/>
            <w:lang w:val="en"/>
          </w:rPr>
          <w:t>prcrd1@gmail.com</w:t>
        </w:r>
      </w:hyperlink>
    </w:p>
    <w:p w14:paraId="6C03CD87" w14:textId="7F13CB2D" w:rsidR="008658FC" w:rsidRDefault="009757AD" w:rsidP="009757AD">
      <w:pPr>
        <w:pStyle w:val="NoSpacing"/>
        <w:rPr>
          <w:b/>
          <w:bCs/>
          <w:lang w:val="en"/>
        </w:rPr>
      </w:pPr>
      <w:r w:rsidRPr="009757AD">
        <w:rPr>
          <w:sz w:val="24"/>
          <w:szCs w:val="24"/>
          <w:lang w:val="en"/>
        </w:rPr>
        <w:t>https://prco.mt.gov/Road-Department</w:t>
      </w:r>
    </w:p>
    <w:p w14:paraId="0080F934" w14:textId="77777777" w:rsidR="009757AD" w:rsidRPr="00F845A0" w:rsidRDefault="009757AD" w:rsidP="008658FC">
      <w:pPr>
        <w:pStyle w:val="Heading1"/>
        <w:shd w:val="clear" w:color="auto" w:fill="FFFFFF"/>
        <w:rPr>
          <w:rFonts w:asciiTheme="minorHAnsi" w:hAnsiTheme="minorHAnsi"/>
          <w:color w:val="auto"/>
          <w:sz w:val="24"/>
          <w:szCs w:val="24"/>
          <w:lang w:val="en"/>
        </w:rPr>
      </w:pPr>
    </w:p>
    <w:p w14:paraId="3E1A0FB0" w14:textId="77777777" w:rsidR="00446DA6" w:rsidRDefault="008658FC" w:rsidP="008658FC">
      <w:pPr>
        <w:pStyle w:val="Heading1"/>
        <w:shd w:val="clear" w:color="auto" w:fill="FFFFFF"/>
        <w:rPr>
          <w:rFonts w:asciiTheme="minorHAnsi" w:hAnsiTheme="minorHAnsi"/>
          <w:b w:val="0"/>
          <w:color w:val="auto"/>
          <w:sz w:val="24"/>
          <w:szCs w:val="24"/>
          <w:lang w:val="en"/>
        </w:rPr>
      </w:pPr>
      <w:r w:rsidRPr="00F845A0">
        <w:rPr>
          <w:rFonts w:asciiTheme="minorHAnsi" w:hAnsiTheme="minorHAnsi"/>
          <w:color w:val="auto"/>
          <w:sz w:val="24"/>
          <w:szCs w:val="24"/>
          <w:lang w:val="en"/>
        </w:rPr>
        <w:t>Powder River Public Transportation</w:t>
      </w:r>
      <w:r w:rsidRPr="00F845A0">
        <w:rPr>
          <w:rFonts w:asciiTheme="minorHAnsi" w:hAnsiTheme="minorHAnsi"/>
          <w:b w:val="0"/>
          <w:color w:val="auto"/>
          <w:sz w:val="24"/>
          <w:szCs w:val="24"/>
          <w:lang w:val="en"/>
        </w:rPr>
        <w:br/>
        <w:t xml:space="preserve">PO Box 406 </w:t>
      </w:r>
    </w:p>
    <w:p w14:paraId="68F0A33C" w14:textId="624CF9DA" w:rsidR="008658FC" w:rsidRPr="00F845A0" w:rsidRDefault="008658FC" w:rsidP="008658FC">
      <w:pPr>
        <w:pStyle w:val="Heading1"/>
        <w:shd w:val="clear" w:color="auto" w:fill="FFFFFF"/>
        <w:rPr>
          <w:rFonts w:asciiTheme="minorHAnsi" w:hAnsiTheme="minorHAnsi"/>
          <w:color w:val="auto"/>
          <w:sz w:val="24"/>
          <w:szCs w:val="24"/>
          <w:lang w:val="en"/>
        </w:rPr>
      </w:pPr>
      <w:r w:rsidRPr="00F845A0">
        <w:rPr>
          <w:rFonts w:asciiTheme="minorHAnsi" w:hAnsiTheme="minorHAnsi"/>
          <w:b w:val="0"/>
          <w:color w:val="auto"/>
          <w:sz w:val="24"/>
          <w:szCs w:val="24"/>
          <w:lang w:val="en"/>
        </w:rPr>
        <w:t>Broadus, MT 59317</w:t>
      </w:r>
    </w:p>
    <w:p w14:paraId="72B323EA" w14:textId="77777777" w:rsidR="008658FC" w:rsidRPr="00F845A0" w:rsidRDefault="008658FC" w:rsidP="008658FC">
      <w:pPr>
        <w:pStyle w:val="Heading1"/>
        <w:shd w:val="clear" w:color="auto" w:fill="FFFFFF"/>
        <w:rPr>
          <w:rFonts w:asciiTheme="minorHAnsi" w:hAnsiTheme="minorHAnsi"/>
          <w:b w:val="0"/>
          <w:color w:val="auto"/>
          <w:sz w:val="24"/>
          <w:szCs w:val="24"/>
          <w:lang w:val="en"/>
        </w:rPr>
      </w:pPr>
      <w:r w:rsidRPr="00F845A0">
        <w:rPr>
          <w:rFonts w:asciiTheme="minorHAnsi" w:hAnsiTheme="minorHAnsi"/>
          <w:b w:val="0"/>
          <w:color w:val="auto"/>
          <w:sz w:val="24"/>
          <w:szCs w:val="24"/>
          <w:lang w:val="en"/>
        </w:rPr>
        <w:t>Phone: 406-436-2243</w:t>
      </w:r>
    </w:p>
    <w:p w14:paraId="5D75B028" w14:textId="77777777" w:rsidR="008658FC" w:rsidRPr="00F845A0" w:rsidRDefault="008658FC" w:rsidP="008658FC">
      <w:pPr>
        <w:pStyle w:val="Heading1"/>
        <w:shd w:val="clear" w:color="auto" w:fill="FFFFFF"/>
        <w:rPr>
          <w:rFonts w:asciiTheme="minorHAnsi" w:hAnsiTheme="minorHAnsi"/>
          <w:b w:val="0"/>
          <w:color w:val="auto"/>
          <w:sz w:val="24"/>
          <w:szCs w:val="24"/>
          <w:lang w:val="en"/>
        </w:rPr>
      </w:pPr>
      <w:r w:rsidRPr="00F845A0">
        <w:rPr>
          <w:rFonts w:asciiTheme="minorHAnsi" w:hAnsiTheme="minorHAnsi"/>
          <w:b w:val="0"/>
          <w:color w:val="auto"/>
          <w:sz w:val="24"/>
          <w:szCs w:val="24"/>
          <w:lang w:val="en"/>
        </w:rPr>
        <w:t xml:space="preserve">Fax: 406-436-2261 </w:t>
      </w:r>
    </w:p>
    <w:p w14:paraId="06F3DAF5" w14:textId="77777777" w:rsidR="008658FC" w:rsidRPr="00F845A0" w:rsidRDefault="00000000" w:rsidP="008658FC">
      <w:pPr>
        <w:pStyle w:val="Heading1"/>
        <w:shd w:val="clear" w:color="auto" w:fill="FFFFFF"/>
        <w:rPr>
          <w:rStyle w:val="Hyperlink"/>
          <w:rFonts w:asciiTheme="minorHAnsi" w:hAnsiTheme="minorHAnsi"/>
          <w:b w:val="0"/>
          <w:color w:val="auto"/>
          <w:sz w:val="24"/>
          <w:szCs w:val="24"/>
          <w:u w:val="none"/>
          <w:lang w:val="en"/>
        </w:rPr>
      </w:pPr>
      <w:hyperlink r:id="rId23" w:history="1">
        <w:r w:rsidR="008658FC" w:rsidRPr="00F845A0">
          <w:rPr>
            <w:rStyle w:val="Hyperlink"/>
            <w:rFonts w:asciiTheme="minorHAnsi" w:hAnsiTheme="minorHAnsi"/>
            <w:b w:val="0"/>
            <w:color w:val="auto"/>
            <w:sz w:val="24"/>
            <w:szCs w:val="24"/>
            <w:u w:val="none"/>
            <w:lang w:val="en"/>
          </w:rPr>
          <w:t>kroberts@prco.mt.gov</w:t>
        </w:r>
      </w:hyperlink>
    </w:p>
    <w:p w14:paraId="5D864209" w14:textId="27A2E2B5" w:rsidR="009757AD" w:rsidRPr="009757AD" w:rsidRDefault="009757AD" w:rsidP="008658FC">
      <w:pPr>
        <w:spacing w:after="0"/>
        <w:rPr>
          <w:iCs/>
          <w:sz w:val="24"/>
          <w:szCs w:val="24"/>
          <w:lang w:val="en"/>
        </w:rPr>
      </w:pPr>
      <w:r w:rsidRPr="009757AD">
        <w:rPr>
          <w:iCs/>
          <w:sz w:val="24"/>
          <w:szCs w:val="24"/>
          <w:lang w:val="en"/>
        </w:rPr>
        <w:t>https://prco.mt.gov/Transportation</w:t>
      </w:r>
    </w:p>
    <w:p w14:paraId="74429758" w14:textId="1DAEFF56" w:rsidR="008658FC" w:rsidRPr="00F845A0" w:rsidRDefault="008658FC" w:rsidP="008658FC">
      <w:pPr>
        <w:spacing w:after="0"/>
        <w:rPr>
          <w:i/>
          <w:sz w:val="24"/>
          <w:szCs w:val="24"/>
          <w:lang w:val="en"/>
        </w:rPr>
      </w:pPr>
      <w:r w:rsidRPr="00F845A0">
        <w:rPr>
          <w:i/>
          <w:sz w:val="24"/>
          <w:szCs w:val="24"/>
          <w:lang w:val="en"/>
        </w:rPr>
        <w:t xml:space="preserve">Call for reservations, departure times, or to arrange transportation Monday through Friday. </w:t>
      </w:r>
    </w:p>
    <w:p w14:paraId="39B50FBE" w14:textId="77777777" w:rsidR="008658FC" w:rsidRPr="00F845A0" w:rsidRDefault="008658FC" w:rsidP="008658FC">
      <w:pPr>
        <w:spacing w:after="0"/>
        <w:rPr>
          <w:i/>
          <w:sz w:val="24"/>
          <w:szCs w:val="24"/>
          <w:lang w:val="en"/>
        </w:rPr>
      </w:pPr>
      <w:r w:rsidRPr="00F845A0">
        <w:rPr>
          <w:i/>
          <w:sz w:val="24"/>
          <w:szCs w:val="24"/>
          <w:lang w:val="en"/>
        </w:rPr>
        <w:t xml:space="preserve">Call dial-a-ride for around town rides, Mondays and Fridays only. </w:t>
      </w:r>
    </w:p>
    <w:p w14:paraId="7229C0C4" w14:textId="77777777" w:rsidR="008658FC" w:rsidRPr="00F845A0" w:rsidRDefault="008658FC" w:rsidP="008658FC">
      <w:pPr>
        <w:spacing w:after="0"/>
        <w:rPr>
          <w:sz w:val="24"/>
          <w:szCs w:val="24"/>
        </w:rPr>
      </w:pPr>
      <w:r w:rsidRPr="00F845A0">
        <w:rPr>
          <w:i/>
          <w:sz w:val="24"/>
          <w:szCs w:val="24"/>
          <w:lang w:val="en"/>
        </w:rPr>
        <w:t xml:space="preserve">Available for rides to the Senior Meal on Wednesdays. </w:t>
      </w:r>
    </w:p>
    <w:p w14:paraId="46D509C0" w14:textId="77777777" w:rsidR="008658FC" w:rsidRDefault="008658FC" w:rsidP="008658FC">
      <w:pPr>
        <w:spacing w:after="0"/>
        <w:rPr>
          <w:color w:val="00B0F0"/>
          <w:sz w:val="32"/>
          <w:szCs w:val="32"/>
        </w:rPr>
      </w:pPr>
    </w:p>
    <w:p w14:paraId="75E3EFFA" w14:textId="77777777" w:rsidR="008658FC" w:rsidRPr="003279B8" w:rsidRDefault="008658FC" w:rsidP="008658FC">
      <w:pPr>
        <w:shd w:val="clear" w:color="auto" w:fill="D9E2F3" w:themeFill="accent5" w:themeFillTint="33"/>
        <w:spacing w:after="0"/>
        <w:rPr>
          <w:color w:val="00B0F0"/>
          <w:sz w:val="32"/>
          <w:szCs w:val="32"/>
        </w:rPr>
      </w:pPr>
      <w:r w:rsidRPr="001C6932">
        <w:rPr>
          <w:sz w:val="32"/>
          <w:szCs w:val="32"/>
        </w:rPr>
        <w:t>Veterans</w:t>
      </w:r>
    </w:p>
    <w:p w14:paraId="447A32DF" w14:textId="77777777" w:rsidR="008658FC" w:rsidRPr="00293BA3" w:rsidRDefault="008658FC" w:rsidP="008658FC">
      <w:pPr>
        <w:shd w:val="clear" w:color="auto" w:fill="FFFFFF"/>
        <w:spacing w:after="0" w:line="240" w:lineRule="auto"/>
        <w:rPr>
          <w:b/>
          <w:sz w:val="24"/>
          <w:szCs w:val="24"/>
        </w:rPr>
      </w:pPr>
      <w:r w:rsidRPr="00293BA3">
        <w:rPr>
          <w:b/>
          <w:sz w:val="24"/>
          <w:szCs w:val="24"/>
        </w:rPr>
        <w:t xml:space="preserve">American Legion </w:t>
      </w:r>
    </w:p>
    <w:p w14:paraId="2028F27C" w14:textId="77777777" w:rsidR="00D52D76" w:rsidRDefault="008658FC" w:rsidP="008658FC">
      <w:pPr>
        <w:shd w:val="clear" w:color="auto" w:fill="FFFFFF"/>
        <w:spacing w:after="0" w:line="240" w:lineRule="auto"/>
        <w:rPr>
          <w:sz w:val="24"/>
          <w:szCs w:val="24"/>
        </w:rPr>
      </w:pPr>
      <w:r w:rsidRPr="00293BA3">
        <w:rPr>
          <w:sz w:val="24"/>
          <w:szCs w:val="24"/>
        </w:rPr>
        <w:t xml:space="preserve">PO Box 34 </w:t>
      </w:r>
    </w:p>
    <w:p w14:paraId="2001091D" w14:textId="44C6F81B" w:rsidR="008658FC" w:rsidRPr="00293BA3" w:rsidRDefault="008658FC" w:rsidP="008658FC">
      <w:pPr>
        <w:shd w:val="clear" w:color="auto" w:fill="FFFFFF"/>
        <w:spacing w:after="0" w:line="240" w:lineRule="auto"/>
        <w:rPr>
          <w:sz w:val="24"/>
          <w:szCs w:val="24"/>
        </w:rPr>
      </w:pPr>
      <w:r w:rsidRPr="00293BA3">
        <w:rPr>
          <w:sz w:val="24"/>
          <w:szCs w:val="24"/>
        </w:rPr>
        <w:t>Miles City, MT 59301</w:t>
      </w:r>
    </w:p>
    <w:p w14:paraId="62C762D8" w14:textId="77777777" w:rsidR="008658FC" w:rsidRPr="00293BA3" w:rsidRDefault="008658FC" w:rsidP="008658FC">
      <w:pPr>
        <w:shd w:val="clear" w:color="auto" w:fill="FFFFFF"/>
        <w:spacing w:after="0" w:line="240" w:lineRule="auto"/>
        <w:rPr>
          <w:sz w:val="24"/>
          <w:szCs w:val="24"/>
        </w:rPr>
      </w:pPr>
      <w:r w:rsidRPr="00293BA3">
        <w:rPr>
          <w:sz w:val="24"/>
          <w:szCs w:val="24"/>
        </w:rPr>
        <w:t>Phone: 406-234-4199</w:t>
      </w:r>
    </w:p>
    <w:p w14:paraId="1627D2FC" w14:textId="77777777" w:rsidR="008658FC" w:rsidRPr="00293BA3" w:rsidRDefault="008658FC" w:rsidP="008658FC">
      <w:pPr>
        <w:shd w:val="clear" w:color="auto" w:fill="FFFFFF"/>
        <w:spacing w:after="0" w:line="240" w:lineRule="auto"/>
        <w:rPr>
          <w:sz w:val="24"/>
          <w:szCs w:val="24"/>
        </w:rPr>
      </w:pPr>
      <w:r w:rsidRPr="00293BA3">
        <w:rPr>
          <w:i/>
          <w:sz w:val="24"/>
          <w:szCs w:val="24"/>
        </w:rPr>
        <w:t>A social group for veterans.</w:t>
      </w:r>
    </w:p>
    <w:p w14:paraId="10D5D136" w14:textId="77777777" w:rsidR="008658FC" w:rsidRPr="00293BA3" w:rsidRDefault="008658FC" w:rsidP="008658FC">
      <w:pPr>
        <w:spacing w:after="0" w:line="240" w:lineRule="auto"/>
        <w:rPr>
          <w:b/>
          <w:sz w:val="24"/>
          <w:szCs w:val="24"/>
        </w:rPr>
      </w:pPr>
    </w:p>
    <w:p w14:paraId="75C7B8EA" w14:textId="5C2710C0" w:rsidR="008658FC" w:rsidRPr="00446DA6" w:rsidRDefault="008658FC" w:rsidP="008658FC">
      <w:pPr>
        <w:spacing w:after="0"/>
        <w:rPr>
          <w:rFonts w:cs="Times New Roman"/>
          <w:b/>
          <w:bCs/>
          <w:sz w:val="24"/>
          <w:szCs w:val="24"/>
        </w:rPr>
      </w:pPr>
      <w:r w:rsidRPr="00446DA6">
        <w:rPr>
          <w:rFonts w:cs="Times New Roman"/>
          <w:b/>
          <w:bCs/>
          <w:sz w:val="24"/>
          <w:szCs w:val="24"/>
        </w:rPr>
        <w:t xml:space="preserve">VFW </w:t>
      </w:r>
      <w:r w:rsidR="009757AD">
        <w:rPr>
          <w:rFonts w:cs="Times New Roman"/>
          <w:b/>
          <w:bCs/>
          <w:sz w:val="24"/>
          <w:szCs w:val="24"/>
        </w:rPr>
        <w:t>Post 1595</w:t>
      </w:r>
    </w:p>
    <w:p w14:paraId="7266084B" w14:textId="77777777" w:rsidR="009757AD" w:rsidRDefault="009757AD" w:rsidP="008658FC">
      <w:pPr>
        <w:spacing w:after="0"/>
        <w:rPr>
          <w:rFonts w:cs="Times New Roman"/>
          <w:sz w:val="24"/>
          <w:szCs w:val="24"/>
        </w:rPr>
      </w:pPr>
      <w:r>
        <w:rPr>
          <w:rFonts w:cs="Times New Roman"/>
          <w:sz w:val="24"/>
          <w:szCs w:val="24"/>
        </w:rPr>
        <w:t>401 N. Park Ave</w:t>
      </w:r>
    </w:p>
    <w:p w14:paraId="54B4CC79" w14:textId="6524005C" w:rsidR="009757AD" w:rsidRDefault="009757AD" w:rsidP="008658FC">
      <w:pPr>
        <w:spacing w:after="0"/>
        <w:rPr>
          <w:rFonts w:cs="Times New Roman"/>
          <w:sz w:val="24"/>
          <w:szCs w:val="24"/>
        </w:rPr>
      </w:pPr>
      <w:r>
        <w:rPr>
          <w:rFonts w:cs="Times New Roman"/>
          <w:sz w:val="24"/>
          <w:szCs w:val="24"/>
        </w:rPr>
        <w:t xml:space="preserve">Broadus, MT 59317 </w:t>
      </w:r>
    </w:p>
    <w:p w14:paraId="517C5C97" w14:textId="7B99C202" w:rsidR="008658FC" w:rsidRPr="00293BA3" w:rsidRDefault="008658FC" w:rsidP="008658FC">
      <w:pPr>
        <w:spacing w:after="0"/>
        <w:rPr>
          <w:rFonts w:cs="Times New Roman"/>
          <w:sz w:val="24"/>
          <w:szCs w:val="24"/>
        </w:rPr>
      </w:pPr>
      <w:r w:rsidRPr="00293BA3">
        <w:rPr>
          <w:rFonts w:cs="Times New Roman"/>
          <w:sz w:val="24"/>
          <w:szCs w:val="24"/>
        </w:rPr>
        <w:t>Phone: 406-436-2559</w:t>
      </w:r>
    </w:p>
    <w:p w14:paraId="2AF8E62C" w14:textId="77777777" w:rsidR="008658FC" w:rsidRDefault="008658FC" w:rsidP="008658FC">
      <w:pPr>
        <w:spacing w:after="0"/>
        <w:rPr>
          <w:rFonts w:cs="Times New Roman"/>
          <w:i/>
          <w:sz w:val="24"/>
          <w:szCs w:val="24"/>
        </w:rPr>
      </w:pPr>
      <w:r w:rsidRPr="00293BA3">
        <w:rPr>
          <w:rFonts w:cs="Times New Roman"/>
          <w:i/>
          <w:sz w:val="24"/>
          <w:szCs w:val="24"/>
        </w:rPr>
        <w:t>The Veterans of Fore</w:t>
      </w:r>
      <w:r>
        <w:rPr>
          <w:rFonts w:cs="Times New Roman"/>
          <w:i/>
          <w:sz w:val="24"/>
          <w:szCs w:val="24"/>
        </w:rPr>
        <w:t>ign Wars is a nonprofit veteran</w:t>
      </w:r>
      <w:r w:rsidRPr="00293BA3">
        <w:rPr>
          <w:rFonts w:cs="Times New Roman"/>
          <w:i/>
          <w:sz w:val="24"/>
          <w:szCs w:val="24"/>
        </w:rPr>
        <w:t xml:space="preserve"> service organization. </w:t>
      </w:r>
    </w:p>
    <w:p w14:paraId="64A2F1DF" w14:textId="77777777" w:rsidR="00334E90" w:rsidRDefault="00334E90" w:rsidP="008658FC">
      <w:pPr>
        <w:spacing w:after="0"/>
        <w:rPr>
          <w:rFonts w:cs="Times New Roman"/>
          <w:i/>
          <w:sz w:val="24"/>
          <w:szCs w:val="24"/>
        </w:rPr>
      </w:pPr>
    </w:p>
    <w:p w14:paraId="7996F6DA" w14:textId="77777777" w:rsidR="00334E90" w:rsidRPr="00293BA3" w:rsidRDefault="00334E90" w:rsidP="008658FC">
      <w:pPr>
        <w:spacing w:after="0"/>
        <w:rPr>
          <w:rFonts w:cs="Times New Roman"/>
          <w:sz w:val="24"/>
          <w:szCs w:val="24"/>
        </w:rPr>
      </w:pPr>
    </w:p>
    <w:p w14:paraId="29A2ED3E" w14:textId="77777777" w:rsidR="008658FC" w:rsidRPr="001A7774" w:rsidRDefault="008658FC" w:rsidP="008658FC">
      <w:pPr>
        <w:shd w:val="clear" w:color="auto" w:fill="FFFFFF"/>
        <w:spacing w:after="0" w:line="240" w:lineRule="auto"/>
        <w:rPr>
          <w:rFonts w:cs="Times New Roman"/>
          <w:b/>
          <w:sz w:val="24"/>
          <w:szCs w:val="24"/>
        </w:rPr>
      </w:pPr>
    </w:p>
    <w:p w14:paraId="6A743365" w14:textId="77777777" w:rsidR="008658FC" w:rsidRDefault="008658FC" w:rsidP="008658FC">
      <w:pPr>
        <w:shd w:val="clear" w:color="auto" w:fill="D9E2F3" w:themeFill="accent5" w:themeFillTint="33"/>
        <w:spacing w:after="0"/>
        <w:rPr>
          <w:sz w:val="32"/>
          <w:szCs w:val="32"/>
        </w:rPr>
      </w:pPr>
      <w:r w:rsidRPr="001C6932">
        <w:rPr>
          <w:sz w:val="32"/>
          <w:szCs w:val="32"/>
        </w:rPr>
        <w:t>Women’s Resources</w:t>
      </w:r>
    </w:p>
    <w:p w14:paraId="06E49BA9" w14:textId="77777777" w:rsidR="008658FC" w:rsidRPr="00334E90" w:rsidRDefault="008658FC" w:rsidP="008658FC">
      <w:pPr>
        <w:spacing w:after="0" w:line="240" w:lineRule="auto"/>
        <w:rPr>
          <w:rStyle w:val="Strong"/>
          <w:sz w:val="24"/>
          <w:szCs w:val="24"/>
        </w:rPr>
      </w:pPr>
      <w:r w:rsidRPr="00334E90">
        <w:rPr>
          <w:rStyle w:val="Strong"/>
          <w:sz w:val="24"/>
          <w:szCs w:val="24"/>
        </w:rPr>
        <w:t>Custer Network Against Domestic Abuse &amp; Sexual Assault</w:t>
      </w:r>
    </w:p>
    <w:p w14:paraId="605630C2" w14:textId="5C5BB052" w:rsidR="00446DA6" w:rsidRDefault="008658FC" w:rsidP="008658FC">
      <w:pPr>
        <w:spacing w:after="0" w:line="240" w:lineRule="auto"/>
        <w:rPr>
          <w:sz w:val="24"/>
          <w:szCs w:val="24"/>
        </w:rPr>
      </w:pPr>
      <w:r>
        <w:rPr>
          <w:sz w:val="24"/>
          <w:szCs w:val="24"/>
        </w:rPr>
        <w:t xml:space="preserve">2000 </w:t>
      </w:r>
      <w:r w:rsidR="00164A08">
        <w:rPr>
          <w:sz w:val="24"/>
          <w:szCs w:val="24"/>
        </w:rPr>
        <w:t>Box Elder St</w:t>
      </w:r>
    </w:p>
    <w:p w14:paraId="0B346070" w14:textId="1297B061" w:rsidR="008658FC" w:rsidRDefault="008658FC" w:rsidP="008658FC">
      <w:pPr>
        <w:spacing w:after="0" w:line="240" w:lineRule="auto"/>
        <w:rPr>
          <w:sz w:val="24"/>
          <w:szCs w:val="24"/>
        </w:rPr>
      </w:pPr>
      <w:r>
        <w:rPr>
          <w:sz w:val="24"/>
          <w:szCs w:val="24"/>
        </w:rPr>
        <w:t>Miles City, MT 59301</w:t>
      </w:r>
    </w:p>
    <w:p w14:paraId="73646B72" w14:textId="77777777" w:rsidR="008658FC" w:rsidRDefault="008658FC" w:rsidP="008658FC">
      <w:pPr>
        <w:spacing w:after="0" w:line="240" w:lineRule="auto"/>
        <w:rPr>
          <w:sz w:val="24"/>
          <w:szCs w:val="24"/>
        </w:rPr>
      </w:pPr>
      <w:r w:rsidRPr="00C57E08">
        <w:rPr>
          <w:sz w:val="24"/>
          <w:szCs w:val="24"/>
        </w:rPr>
        <w:t>Phone: 406-234-0542</w:t>
      </w:r>
      <w:r w:rsidRPr="00C57E08">
        <w:rPr>
          <w:sz w:val="24"/>
          <w:szCs w:val="24"/>
        </w:rPr>
        <w:br/>
        <w:t xml:space="preserve">24-Hour Crisis Line: (406) 951-0475  </w:t>
      </w:r>
    </w:p>
    <w:p w14:paraId="6E7AEE8B" w14:textId="21125C18" w:rsidR="008658FC" w:rsidRPr="00C57E08" w:rsidRDefault="00164A08" w:rsidP="008658FC">
      <w:pPr>
        <w:spacing w:after="0" w:line="240" w:lineRule="auto"/>
        <w:rPr>
          <w:rFonts w:cs="Arial"/>
          <w:spacing w:val="4"/>
          <w:sz w:val="24"/>
          <w:szCs w:val="24"/>
        </w:rPr>
      </w:pPr>
      <w:r>
        <w:rPr>
          <w:sz w:val="24"/>
          <w:szCs w:val="24"/>
        </w:rPr>
        <w:t>www.</w:t>
      </w:r>
      <w:r w:rsidRPr="00164A08">
        <w:rPr>
          <w:sz w:val="24"/>
          <w:szCs w:val="24"/>
        </w:rPr>
        <w:t>endomesticviolence.wixsite.com/cnada</w:t>
      </w:r>
      <w:r w:rsidR="008658FC" w:rsidRPr="00C57E08">
        <w:rPr>
          <w:sz w:val="24"/>
          <w:szCs w:val="24"/>
        </w:rPr>
        <w:br/>
      </w:r>
      <w:r w:rsidR="008658FC" w:rsidRPr="00C57E08">
        <w:rPr>
          <w:rFonts w:cs="Arial"/>
          <w:i/>
          <w:spacing w:val="4"/>
          <w:sz w:val="24"/>
          <w:szCs w:val="24"/>
        </w:rPr>
        <w:t>CNADA serves counties in eastern Montana (</w:t>
      </w:r>
      <w:r w:rsidR="008658FC" w:rsidRPr="00C57E08">
        <w:rPr>
          <w:i/>
          <w:sz w:val="24"/>
          <w:szCs w:val="24"/>
        </w:rPr>
        <w:t xml:space="preserve">Custer, Garfield, </w:t>
      </w:r>
      <w:r w:rsidR="008658FC" w:rsidRPr="00C57E08">
        <w:rPr>
          <w:b/>
          <w:i/>
          <w:sz w:val="24"/>
          <w:szCs w:val="24"/>
        </w:rPr>
        <w:t>Powder River</w:t>
      </w:r>
      <w:r w:rsidR="008658FC" w:rsidRPr="00C57E08">
        <w:rPr>
          <w:i/>
          <w:sz w:val="24"/>
          <w:szCs w:val="24"/>
        </w:rPr>
        <w:t xml:space="preserve">, Rosebud, </w:t>
      </w:r>
      <w:r w:rsidR="008658FC" w:rsidRPr="00C57E08">
        <w:rPr>
          <w:i/>
          <w:sz w:val="24"/>
          <w:szCs w:val="24"/>
        </w:rPr>
        <w:lastRenderedPageBreak/>
        <w:t xml:space="preserve">Treasure) </w:t>
      </w:r>
      <w:r w:rsidR="008658FC" w:rsidRPr="00C57E08">
        <w:rPr>
          <w:rFonts w:cs="Arial"/>
          <w:i/>
          <w:spacing w:val="4"/>
          <w:sz w:val="24"/>
          <w:szCs w:val="24"/>
        </w:rPr>
        <w:t>with response and services to victims of domestic violence, dating violence, sexual assault and stalking.</w:t>
      </w:r>
    </w:p>
    <w:p w14:paraId="7D1E4DB1" w14:textId="77777777" w:rsidR="008658FC" w:rsidRPr="00C57E08" w:rsidRDefault="008658FC" w:rsidP="008658FC">
      <w:pPr>
        <w:spacing w:after="0" w:line="240" w:lineRule="auto"/>
        <w:rPr>
          <w:rFonts w:cs="Arial"/>
          <w:spacing w:val="4"/>
          <w:sz w:val="24"/>
          <w:szCs w:val="24"/>
        </w:rPr>
      </w:pPr>
    </w:p>
    <w:p w14:paraId="0E97819B" w14:textId="77777777" w:rsidR="008658FC" w:rsidRDefault="008658FC" w:rsidP="008658FC">
      <w:pPr>
        <w:tabs>
          <w:tab w:val="left" w:pos="3330"/>
        </w:tabs>
        <w:spacing w:after="0"/>
        <w:rPr>
          <w:rFonts w:eastAsia="Times New Roman" w:cs="Arial"/>
          <w:sz w:val="24"/>
          <w:szCs w:val="24"/>
        </w:rPr>
      </w:pPr>
      <w:r w:rsidRPr="00C57E08">
        <w:rPr>
          <w:rFonts w:eastAsia="Times New Roman" w:cs="Arial"/>
          <w:b/>
          <w:bCs/>
          <w:sz w:val="24"/>
          <w:szCs w:val="24"/>
        </w:rPr>
        <w:t>Powder River Family Planning</w:t>
      </w:r>
      <w:r w:rsidRPr="00C57E08">
        <w:rPr>
          <w:rFonts w:eastAsia="Times New Roman" w:cs="Arial"/>
          <w:sz w:val="24"/>
          <w:szCs w:val="24"/>
        </w:rPr>
        <w:br/>
        <w:t>507 N. Lincoln Ave</w:t>
      </w:r>
      <w:r w:rsidRPr="00C57E08">
        <w:rPr>
          <w:rFonts w:eastAsia="Times New Roman" w:cs="Arial"/>
          <w:sz w:val="24"/>
          <w:szCs w:val="24"/>
        </w:rPr>
        <w:br/>
        <w:t>PO Box 210</w:t>
      </w:r>
      <w:r w:rsidRPr="00C57E08">
        <w:rPr>
          <w:rFonts w:eastAsia="Times New Roman" w:cs="Arial"/>
          <w:sz w:val="24"/>
          <w:szCs w:val="24"/>
        </w:rPr>
        <w:br/>
        <w:t>Broadus, MT  59317</w:t>
      </w:r>
      <w:r w:rsidRPr="00C57E08">
        <w:rPr>
          <w:rFonts w:eastAsia="Times New Roman" w:cs="Arial"/>
          <w:sz w:val="24"/>
          <w:szCs w:val="24"/>
        </w:rPr>
        <w:br/>
        <w:t>Phone: 406-436-2297</w:t>
      </w:r>
    </w:p>
    <w:p w14:paraId="59DF5AF8" w14:textId="37EBDA0F" w:rsidR="008658FC" w:rsidRPr="00FF42FA" w:rsidRDefault="008658FC" w:rsidP="00FF42FA">
      <w:pPr>
        <w:rPr>
          <w:i/>
        </w:rPr>
      </w:pPr>
      <w:r w:rsidRPr="002B6EDB">
        <w:rPr>
          <w:i/>
        </w:rPr>
        <w:t xml:space="preserve">Powder River Family Planning is a satellite clinic of the </w:t>
      </w:r>
      <w:r w:rsidR="00D52D76">
        <w:rPr>
          <w:i/>
        </w:rPr>
        <w:t>M</w:t>
      </w:r>
      <w:r w:rsidRPr="002B6EDB">
        <w:rPr>
          <w:i/>
        </w:rPr>
        <w:t xml:space="preserve">iles </w:t>
      </w:r>
      <w:r w:rsidR="00D52D76">
        <w:rPr>
          <w:i/>
        </w:rPr>
        <w:t>C</w:t>
      </w:r>
      <w:r w:rsidRPr="002B6EDB">
        <w:rPr>
          <w:i/>
        </w:rPr>
        <w:t xml:space="preserve">ity organization, they provide women’s health resources, birth control, STD testing and advice.  </w:t>
      </w:r>
      <w:r w:rsidRPr="00353034">
        <w:rPr>
          <w:bCs/>
          <w:i/>
        </w:rPr>
        <w:t>There is no in</w:t>
      </w:r>
      <w:r w:rsidR="00D52D76" w:rsidRPr="00353034">
        <w:rPr>
          <w:bCs/>
          <w:i/>
        </w:rPr>
        <w:t>-</w:t>
      </w:r>
      <w:r w:rsidRPr="00353034">
        <w:rPr>
          <w:bCs/>
          <w:i/>
        </w:rPr>
        <w:t xml:space="preserve">office provider, clients must go elsewhere for procedures. </w:t>
      </w:r>
    </w:p>
    <w:p w14:paraId="68B1B0B0" w14:textId="77777777" w:rsidR="008658FC" w:rsidRPr="00D577C1" w:rsidRDefault="008658FC" w:rsidP="008658FC">
      <w:pPr>
        <w:tabs>
          <w:tab w:val="left" w:pos="3330"/>
        </w:tabs>
        <w:spacing w:after="0"/>
        <w:rPr>
          <w:iCs/>
          <w:color w:val="00B0F0"/>
          <w:sz w:val="24"/>
          <w:szCs w:val="24"/>
        </w:rPr>
      </w:pPr>
    </w:p>
    <w:p w14:paraId="03D42C8E" w14:textId="77777777" w:rsidR="008658FC" w:rsidRDefault="008658FC" w:rsidP="008658FC">
      <w:pPr>
        <w:shd w:val="clear" w:color="auto" w:fill="D9E2F3" w:themeFill="accent5" w:themeFillTint="33"/>
        <w:spacing w:after="0"/>
        <w:rPr>
          <w:sz w:val="32"/>
          <w:szCs w:val="32"/>
        </w:rPr>
      </w:pPr>
      <w:r>
        <w:rPr>
          <w:sz w:val="32"/>
          <w:szCs w:val="32"/>
        </w:rPr>
        <w:t>Other</w:t>
      </w:r>
    </w:p>
    <w:p w14:paraId="7DBDE42D" w14:textId="77777777" w:rsidR="008658FC" w:rsidRPr="00921C73" w:rsidRDefault="008658FC" w:rsidP="008658FC">
      <w:pPr>
        <w:spacing w:after="0" w:line="240" w:lineRule="auto"/>
        <w:rPr>
          <w:sz w:val="24"/>
          <w:szCs w:val="24"/>
        </w:rPr>
      </w:pPr>
      <w:r w:rsidRPr="00921C73">
        <w:rPr>
          <w:b/>
          <w:sz w:val="24"/>
          <w:szCs w:val="24"/>
        </w:rPr>
        <w:t>Action for Eastern Montana</w:t>
      </w:r>
    </w:p>
    <w:p w14:paraId="78E79312" w14:textId="77777777" w:rsidR="008658FC" w:rsidRPr="00921C73" w:rsidRDefault="008658FC" w:rsidP="008658FC">
      <w:pPr>
        <w:spacing w:after="0" w:line="240" w:lineRule="auto"/>
        <w:rPr>
          <w:sz w:val="24"/>
          <w:szCs w:val="24"/>
        </w:rPr>
      </w:pPr>
      <w:r w:rsidRPr="00921C73">
        <w:rPr>
          <w:sz w:val="24"/>
          <w:szCs w:val="24"/>
        </w:rPr>
        <w:t>2030 N Merrill</w:t>
      </w:r>
    </w:p>
    <w:p w14:paraId="67021C23" w14:textId="77777777" w:rsidR="008658FC" w:rsidRPr="00921C73" w:rsidRDefault="008658FC" w:rsidP="008658FC">
      <w:pPr>
        <w:spacing w:after="0" w:line="240" w:lineRule="auto"/>
        <w:rPr>
          <w:sz w:val="24"/>
          <w:szCs w:val="24"/>
        </w:rPr>
      </w:pPr>
      <w:r w:rsidRPr="00921C73">
        <w:rPr>
          <w:sz w:val="24"/>
          <w:szCs w:val="24"/>
        </w:rPr>
        <w:t>PO Box 1309</w:t>
      </w:r>
    </w:p>
    <w:p w14:paraId="56FE5BA1" w14:textId="77777777" w:rsidR="008658FC" w:rsidRPr="00921C73" w:rsidRDefault="008658FC" w:rsidP="008658FC">
      <w:pPr>
        <w:spacing w:after="0" w:line="240" w:lineRule="auto"/>
        <w:rPr>
          <w:sz w:val="24"/>
          <w:szCs w:val="24"/>
        </w:rPr>
      </w:pPr>
      <w:r w:rsidRPr="00921C73">
        <w:rPr>
          <w:sz w:val="24"/>
          <w:szCs w:val="24"/>
        </w:rPr>
        <w:t>Glendive, MT 59330</w:t>
      </w:r>
    </w:p>
    <w:p w14:paraId="770E256C" w14:textId="77777777" w:rsidR="00921C73" w:rsidRPr="00921C73" w:rsidRDefault="00921C73" w:rsidP="008658FC">
      <w:pPr>
        <w:spacing w:after="0" w:line="240" w:lineRule="auto"/>
        <w:rPr>
          <w:sz w:val="24"/>
          <w:szCs w:val="24"/>
        </w:rPr>
      </w:pPr>
      <w:r w:rsidRPr="00921C73">
        <w:rPr>
          <w:sz w:val="24"/>
          <w:szCs w:val="24"/>
        </w:rPr>
        <w:t>Phone: 406-377-3564 or 800-227-0703</w:t>
      </w:r>
    </w:p>
    <w:p w14:paraId="74BE9CB0" w14:textId="632FF038" w:rsidR="00921C73" w:rsidRPr="00C57E08" w:rsidRDefault="00000000" w:rsidP="008658FC">
      <w:pPr>
        <w:spacing w:after="0" w:line="240" w:lineRule="auto"/>
        <w:rPr>
          <w:sz w:val="24"/>
          <w:szCs w:val="24"/>
        </w:rPr>
      </w:pPr>
      <w:hyperlink r:id="rId24" w:history="1">
        <w:r w:rsidR="007C33DE" w:rsidRPr="00947052">
          <w:rPr>
            <w:rStyle w:val="Hyperlink"/>
            <w:sz w:val="24"/>
            <w:szCs w:val="24"/>
          </w:rPr>
          <w:t>www.aemt.org/</w:t>
        </w:r>
      </w:hyperlink>
      <w:r w:rsidR="00921C73">
        <w:rPr>
          <w:sz w:val="24"/>
          <w:szCs w:val="24"/>
        </w:rPr>
        <w:t xml:space="preserve"> </w:t>
      </w:r>
    </w:p>
    <w:p w14:paraId="50EF7D69" w14:textId="77777777" w:rsidR="008658FC" w:rsidRDefault="008658FC" w:rsidP="008658FC">
      <w:pPr>
        <w:pStyle w:val="Heading1"/>
        <w:shd w:val="clear" w:color="auto" w:fill="FFFFFF"/>
        <w:rPr>
          <w:rFonts w:asciiTheme="minorHAnsi" w:hAnsiTheme="minorHAnsi"/>
          <w:color w:val="auto"/>
          <w:sz w:val="24"/>
          <w:szCs w:val="24"/>
          <w:lang w:val="en"/>
        </w:rPr>
      </w:pPr>
    </w:p>
    <w:p w14:paraId="0EAB03C8" w14:textId="77777777" w:rsidR="008658FC" w:rsidRPr="00C57E08" w:rsidRDefault="008658FC" w:rsidP="008658FC">
      <w:pPr>
        <w:pStyle w:val="Heading1"/>
        <w:shd w:val="clear" w:color="auto" w:fill="FFFFFF"/>
        <w:rPr>
          <w:rFonts w:asciiTheme="minorHAnsi" w:hAnsiTheme="minorHAnsi"/>
          <w:color w:val="auto"/>
          <w:sz w:val="24"/>
          <w:szCs w:val="24"/>
          <w:lang w:val="en"/>
        </w:rPr>
      </w:pPr>
      <w:r w:rsidRPr="00C57E08">
        <w:rPr>
          <w:rFonts w:asciiTheme="minorHAnsi" w:hAnsiTheme="minorHAnsi"/>
          <w:color w:val="auto"/>
          <w:sz w:val="24"/>
          <w:szCs w:val="24"/>
          <w:lang w:val="en"/>
        </w:rPr>
        <w:t>Broadus Volunteer Fire Dept.</w:t>
      </w:r>
    </w:p>
    <w:p w14:paraId="4AE419A7" w14:textId="77777777" w:rsidR="00446DA6" w:rsidRDefault="008658FC" w:rsidP="008658FC">
      <w:pPr>
        <w:pStyle w:val="Heading1"/>
        <w:shd w:val="clear" w:color="auto" w:fill="FFFFFF"/>
        <w:rPr>
          <w:rFonts w:asciiTheme="minorHAnsi" w:hAnsiTheme="minorHAnsi"/>
          <w:b w:val="0"/>
          <w:color w:val="auto"/>
          <w:sz w:val="24"/>
          <w:szCs w:val="24"/>
          <w:lang w:val="en"/>
        </w:rPr>
      </w:pPr>
      <w:r w:rsidRPr="00C57E08">
        <w:rPr>
          <w:rFonts w:asciiTheme="minorHAnsi" w:hAnsiTheme="minorHAnsi"/>
          <w:b w:val="0"/>
          <w:color w:val="auto"/>
          <w:sz w:val="24"/>
          <w:szCs w:val="24"/>
          <w:lang w:val="en"/>
        </w:rPr>
        <w:t xml:space="preserve">PO Box 516 </w:t>
      </w:r>
    </w:p>
    <w:p w14:paraId="51BCD2F1" w14:textId="6599732B" w:rsidR="008658FC" w:rsidRPr="00C57E08" w:rsidRDefault="008658FC" w:rsidP="008658FC">
      <w:pPr>
        <w:pStyle w:val="Heading1"/>
        <w:shd w:val="clear" w:color="auto" w:fill="FFFFFF"/>
        <w:rPr>
          <w:rFonts w:asciiTheme="minorHAnsi" w:hAnsiTheme="minorHAnsi"/>
          <w:b w:val="0"/>
          <w:color w:val="auto"/>
          <w:sz w:val="24"/>
          <w:szCs w:val="24"/>
          <w:lang w:val="en"/>
        </w:rPr>
      </w:pPr>
      <w:r w:rsidRPr="00C57E08">
        <w:rPr>
          <w:rFonts w:asciiTheme="minorHAnsi" w:hAnsiTheme="minorHAnsi"/>
          <w:b w:val="0"/>
          <w:color w:val="auto"/>
          <w:sz w:val="24"/>
          <w:szCs w:val="24"/>
          <w:lang w:val="en"/>
        </w:rPr>
        <w:t xml:space="preserve">Broadus, MT 59317 </w:t>
      </w:r>
    </w:p>
    <w:p w14:paraId="53F545BC" w14:textId="77777777" w:rsidR="008658FC" w:rsidRPr="00C57E08" w:rsidRDefault="008658FC" w:rsidP="008658FC">
      <w:pPr>
        <w:pStyle w:val="Heading1"/>
        <w:shd w:val="clear" w:color="auto" w:fill="FFFFFF"/>
        <w:rPr>
          <w:rFonts w:asciiTheme="minorHAnsi" w:hAnsiTheme="minorHAnsi"/>
          <w:b w:val="0"/>
          <w:color w:val="auto"/>
          <w:sz w:val="24"/>
          <w:szCs w:val="24"/>
        </w:rPr>
      </w:pPr>
      <w:r w:rsidRPr="00C57E08">
        <w:rPr>
          <w:rFonts w:asciiTheme="minorHAnsi" w:hAnsiTheme="minorHAnsi"/>
          <w:b w:val="0"/>
          <w:color w:val="auto"/>
          <w:sz w:val="24"/>
          <w:szCs w:val="24"/>
          <w:lang w:val="en"/>
        </w:rPr>
        <w:t>Phone: 406- 935-2242</w:t>
      </w:r>
    </w:p>
    <w:p w14:paraId="03812381" w14:textId="77777777" w:rsidR="008658FC" w:rsidRPr="00C57E08" w:rsidRDefault="00000000" w:rsidP="008658FC">
      <w:pPr>
        <w:pStyle w:val="Heading1"/>
        <w:shd w:val="clear" w:color="auto" w:fill="FFFFFF"/>
        <w:rPr>
          <w:rStyle w:val="Hyperlink"/>
          <w:rFonts w:asciiTheme="minorHAnsi" w:hAnsiTheme="minorHAnsi"/>
          <w:b w:val="0"/>
          <w:color w:val="auto"/>
          <w:sz w:val="24"/>
          <w:szCs w:val="24"/>
          <w:u w:val="none"/>
          <w:lang w:val="en"/>
        </w:rPr>
      </w:pPr>
      <w:hyperlink r:id="rId25" w:history="1">
        <w:r w:rsidR="008658FC" w:rsidRPr="00C57E08">
          <w:rPr>
            <w:rStyle w:val="Hyperlink"/>
            <w:rFonts w:asciiTheme="minorHAnsi" w:hAnsiTheme="minorHAnsi"/>
            <w:b w:val="0"/>
            <w:color w:val="auto"/>
            <w:sz w:val="24"/>
            <w:szCs w:val="24"/>
            <w:u w:val="none"/>
            <w:lang w:val="en"/>
          </w:rPr>
          <w:t>broadusfire@rangeweb.net</w:t>
        </w:r>
      </w:hyperlink>
    </w:p>
    <w:p w14:paraId="0C3BB60D" w14:textId="18100A96" w:rsidR="008658FC" w:rsidRDefault="00165ADA" w:rsidP="008658FC">
      <w:pPr>
        <w:pStyle w:val="Heading1"/>
        <w:shd w:val="clear" w:color="auto" w:fill="FFFFFF"/>
        <w:rPr>
          <w:rFonts w:asciiTheme="minorHAnsi" w:hAnsiTheme="minorHAnsi"/>
          <w:b w:val="0"/>
          <w:color w:val="auto"/>
          <w:sz w:val="24"/>
          <w:szCs w:val="24"/>
          <w:lang w:val="en"/>
        </w:rPr>
      </w:pPr>
      <w:r w:rsidRPr="00165ADA">
        <w:rPr>
          <w:rFonts w:asciiTheme="minorHAnsi" w:hAnsiTheme="minorHAnsi"/>
          <w:b w:val="0"/>
          <w:color w:val="auto"/>
          <w:sz w:val="24"/>
          <w:szCs w:val="24"/>
          <w:lang w:val="en"/>
        </w:rPr>
        <w:t>https://</w:t>
      </w:r>
      <w:r w:rsidR="007C33DE" w:rsidRPr="00165ADA">
        <w:rPr>
          <w:rFonts w:asciiTheme="minorHAnsi" w:hAnsiTheme="minorHAnsi"/>
          <w:b w:val="0"/>
          <w:color w:val="auto"/>
          <w:sz w:val="24"/>
          <w:szCs w:val="24"/>
          <w:lang w:val="en"/>
        </w:rPr>
        <w:t>prco.mt.gov/Fire-Department</w:t>
      </w:r>
    </w:p>
    <w:p w14:paraId="69C3CE50" w14:textId="77777777" w:rsidR="008658FC" w:rsidRPr="00C57E08" w:rsidRDefault="008658FC" w:rsidP="008658FC">
      <w:pPr>
        <w:pStyle w:val="Heading2"/>
        <w:spacing w:before="0" w:line="240" w:lineRule="auto"/>
        <w:rPr>
          <w:rFonts w:asciiTheme="minorHAnsi" w:hAnsiTheme="minorHAnsi"/>
          <w:iCs/>
          <w:color w:val="auto"/>
          <w:sz w:val="24"/>
          <w:szCs w:val="24"/>
        </w:rPr>
      </w:pPr>
    </w:p>
    <w:p w14:paraId="17CEB8BE" w14:textId="77777777" w:rsidR="008658FC" w:rsidRPr="00921C73" w:rsidRDefault="008658FC" w:rsidP="008658FC">
      <w:pPr>
        <w:spacing w:after="0" w:line="240" w:lineRule="auto"/>
        <w:rPr>
          <w:b/>
          <w:sz w:val="24"/>
          <w:szCs w:val="24"/>
          <w:lang w:val="en"/>
        </w:rPr>
      </w:pPr>
      <w:r w:rsidRPr="00921C73">
        <w:rPr>
          <w:b/>
          <w:sz w:val="24"/>
          <w:szCs w:val="24"/>
          <w:lang w:val="en"/>
        </w:rPr>
        <w:t>Clothing Assistance</w:t>
      </w:r>
    </w:p>
    <w:p w14:paraId="70921727" w14:textId="77777777" w:rsidR="008658FC" w:rsidRPr="00921C73" w:rsidRDefault="008658FC" w:rsidP="008658FC">
      <w:pPr>
        <w:spacing w:after="0" w:line="240" w:lineRule="auto"/>
        <w:rPr>
          <w:sz w:val="24"/>
          <w:szCs w:val="24"/>
          <w:lang w:val="en"/>
        </w:rPr>
      </w:pPr>
      <w:r w:rsidRPr="00921C73">
        <w:rPr>
          <w:sz w:val="24"/>
          <w:szCs w:val="24"/>
          <w:lang w:val="en"/>
        </w:rPr>
        <w:t>St Vincent De Paul of Broadus</w:t>
      </w:r>
    </w:p>
    <w:p w14:paraId="72F9DF06" w14:textId="77777777" w:rsidR="00446DA6" w:rsidRDefault="008658FC" w:rsidP="008658FC">
      <w:pPr>
        <w:shd w:val="clear" w:color="auto" w:fill="FFFFFF"/>
        <w:spacing w:after="0" w:line="240" w:lineRule="auto"/>
        <w:rPr>
          <w:rFonts w:eastAsia="Times New Roman" w:cs="Times New Roman"/>
          <w:sz w:val="24"/>
          <w:szCs w:val="24"/>
          <w:lang w:val="en"/>
        </w:rPr>
      </w:pPr>
      <w:r w:rsidRPr="00921C73">
        <w:rPr>
          <w:rFonts w:eastAsia="Times New Roman" w:cs="Times New Roman"/>
          <w:sz w:val="24"/>
          <w:szCs w:val="24"/>
          <w:lang w:val="en"/>
        </w:rPr>
        <w:t xml:space="preserve">107 N Park Ave </w:t>
      </w:r>
    </w:p>
    <w:p w14:paraId="2F8F33F9" w14:textId="2BB8FE20" w:rsidR="008658FC" w:rsidRPr="00921C73" w:rsidRDefault="008658FC" w:rsidP="008658FC">
      <w:pPr>
        <w:shd w:val="clear" w:color="auto" w:fill="FFFFFF"/>
        <w:spacing w:after="0" w:line="240" w:lineRule="auto"/>
        <w:rPr>
          <w:rFonts w:eastAsia="Times New Roman" w:cs="Times New Roman"/>
          <w:sz w:val="24"/>
          <w:szCs w:val="24"/>
          <w:lang w:val="en"/>
        </w:rPr>
      </w:pPr>
      <w:r w:rsidRPr="00921C73">
        <w:rPr>
          <w:rFonts w:eastAsia="Times New Roman" w:cs="Times New Roman"/>
          <w:sz w:val="24"/>
          <w:szCs w:val="24"/>
          <w:lang w:val="en"/>
        </w:rPr>
        <w:t>Broadus, MT 59317</w:t>
      </w:r>
    </w:p>
    <w:p w14:paraId="23C9943A" w14:textId="77777777" w:rsidR="008658FC" w:rsidRPr="00C57E08" w:rsidRDefault="008658FC" w:rsidP="008658FC">
      <w:pPr>
        <w:shd w:val="clear" w:color="auto" w:fill="FFFFFF"/>
        <w:spacing w:after="0" w:line="240" w:lineRule="auto"/>
        <w:rPr>
          <w:rFonts w:eastAsia="Times New Roman" w:cs="Times New Roman"/>
          <w:sz w:val="24"/>
          <w:szCs w:val="24"/>
          <w:lang w:val="en"/>
        </w:rPr>
      </w:pPr>
      <w:r w:rsidRPr="00921C73">
        <w:rPr>
          <w:rFonts w:eastAsia="Times New Roman" w:cs="Times New Roman"/>
          <w:sz w:val="24"/>
          <w:szCs w:val="24"/>
          <w:lang w:val="en"/>
        </w:rPr>
        <w:t>Phone: 406-436-2064</w:t>
      </w:r>
    </w:p>
    <w:p w14:paraId="07483477" w14:textId="77777777" w:rsidR="008658FC" w:rsidRDefault="008658FC" w:rsidP="008658FC">
      <w:pPr>
        <w:pStyle w:val="Heading1"/>
        <w:shd w:val="clear" w:color="auto" w:fill="FFFFFF"/>
        <w:rPr>
          <w:rFonts w:asciiTheme="minorHAnsi" w:hAnsiTheme="minorHAnsi"/>
          <w:color w:val="auto"/>
          <w:sz w:val="24"/>
          <w:szCs w:val="24"/>
          <w:lang w:val="en"/>
        </w:rPr>
      </w:pPr>
    </w:p>
    <w:p w14:paraId="2FF380AB" w14:textId="77777777" w:rsidR="008658FC" w:rsidRDefault="008658FC" w:rsidP="008658FC">
      <w:pPr>
        <w:pStyle w:val="NormalWeb"/>
        <w:shd w:val="clear" w:color="auto" w:fill="FFFFFF"/>
        <w:spacing w:before="0" w:beforeAutospacing="0" w:after="0" w:afterAutospacing="0"/>
        <w:rPr>
          <w:rFonts w:asciiTheme="minorHAnsi" w:hAnsiTheme="minorHAnsi"/>
          <w:b/>
          <w:lang w:val="en"/>
        </w:rPr>
      </w:pPr>
    </w:p>
    <w:p w14:paraId="1231A478" w14:textId="77777777" w:rsidR="00446DA6" w:rsidRDefault="008658FC" w:rsidP="008658FC">
      <w:pPr>
        <w:pStyle w:val="NormalWeb"/>
        <w:shd w:val="clear" w:color="auto" w:fill="FFFFFF"/>
        <w:spacing w:before="0" w:beforeAutospacing="0" w:after="0" w:afterAutospacing="0"/>
        <w:rPr>
          <w:rFonts w:asciiTheme="minorHAnsi" w:hAnsiTheme="minorHAnsi"/>
          <w:lang w:val="en"/>
        </w:rPr>
      </w:pPr>
      <w:r w:rsidRPr="00C57E08">
        <w:rPr>
          <w:rFonts w:asciiTheme="minorHAnsi" w:hAnsiTheme="minorHAnsi"/>
          <w:b/>
          <w:lang w:val="en"/>
        </w:rPr>
        <w:t>County Sheriff's Office</w:t>
      </w:r>
      <w:r w:rsidRPr="00C57E08">
        <w:rPr>
          <w:rFonts w:asciiTheme="minorHAnsi" w:hAnsiTheme="minorHAnsi"/>
          <w:lang w:val="en"/>
        </w:rPr>
        <w:br/>
      </w:r>
      <w:r w:rsidRPr="00C57E08">
        <w:rPr>
          <w:rStyle w:val="style21"/>
          <w:rFonts w:asciiTheme="minorHAnsi" w:hAnsiTheme="minorHAnsi"/>
          <w:lang w:val="en"/>
        </w:rPr>
        <w:t>PO Box 200</w:t>
      </w:r>
      <w:r w:rsidRPr="00C57E08">
        <w:rPr>
          <w:rFonts w:asciiTheme="minorHAnsi" w:hAnsiTheme="minorHAnsi"/>
          <w:lang w:val="en"/>
        </w:rPr>
        <w:t xml:space="preserve"> </w:t>
      </w:r>
    </w:p>
    <w:p w14:paraId="2B9BDCBD" w14:textId="589CCB57" w:rsidR="008658FC" w:rsidRPr="00C57E08" w:rsidRDefault="008658FC" w:rsidP="008658FC">
      <w:pPr>
        <w:pStyle w:val="NormalWeb"/>
        <w:shd w:val="clear" w:color="auto" w:fill="FFFFFF"/>
        <w:spacing w:before="0" w:beforeAutospacing="0" w:after="0" w:afterAutospacing="0"/>
        <w:rPr>
          <w:rFonts w:asciiTheme="minorHAnsi" w:hAnsiTheme="minorHAnsi"/>
          <w:lang w:val="en"/>
        </w:rPr>
      </w:pPr>
      <w:r w:rsidRPr="00C57E08">
        <w:rPr>
          <w:rStyle w:val="style21"/>
          <w:rFonts w:asciiTheme="minorHAnsi" w:hAnsiTheme="minorHAnsi"/>
          <w:lang w:val="en"/>
        </w:rPr>
        <w:t>Broadus, MT 59317</w:t>
      </w:r>
      <w:r w:rsidRPr="00C57E08">
        <w:rPr>
          <w:rFonts w:asciiTheme="minorHAnsi" w:hAnsiTheme="minorHAnsi"/>
          <w:lang w:val="en"/>
        </w:rPr>
        <w:br/>
      </w:r>
      <w:r w:rsidRPr="00C57E08">
        <w:rPr>
          <w:rStyle w:val="style21"/>
          <w:rFonts w:asciiTheme="minorHAnsi" w:hAnsiTheme="minorHAnsi"/>
          <w:lang w:val="en"/>
        </w:rPr>
        <w:t>Phone: 406-436-2333</w:t>
      </w:r>
      <w:r w:rsidRPr="00C57E08">
        <w:rPr>
          <w:rFonts w:asciiTheme="minorHAnsi" w:hAnsiTheme="minorHAnsi"/>
          <w:lang w:val="en"/>
        </w:rPr>
        <w:br/>
      </w:r>
      <w:hyperlink r:id="rId26" w:history="1">
        <w:r w:rsidRPr="00C57E08">
          <w:rPr>
            <w:rStyle w:val="Hyperlink"/>
            <w:rFonts w:asciiTheme="minorHAnsi" w:hAnsiTheme="minorHAnsi"/>
            <w:color w:val="auto"/>
            <w:u w:val="none"/>
            <w:lang w:val="en"/>
          </w:rPr>
          <w:t>adrane@prco.mt.gov</w:t>
        </w:r>
      </w:hyperlink>
      <w:r w:rsidRPr="00C57E08">
        <w:rPr>
          <w:rFonts w:asciiTheme="minorHAnsi" w:hAnsiTheme="minorHAnsi"/>
          <w:lang w:val="en"/>
        </w:rPr>
        <w:t xml:space="preserve"> </w:t>
      </w:r>
    </w:p>
    <w:p w14:paraId="5BB72E28" w14:textId="77777777" w:rsidR="00165ADA" w:rsidRPr="00165ADA" w:rsidRDefault="00165ADA" w:rsidP="00165ADA">
      <w:pPr>
        <w:pStyle w:val="NoSpacing"/>
        <w:rPr>
          <w:sz w:val="24"/>
          <w:szCs w:val="24"/>
        </w:rPr>
      </w:pPr>
      <w:r w:rsidRPr="00165ADA">
        <w:rPr>
          <w:sz w:val="24"/>
          <w:szCs w:val="24"/>
        </w:rPr>
        <w:t xml:space="preserve">https://prco.mt.gov/Sheriff-Office </w:t>
      </w:r>
    </w:p>
    <w:p w14:paraId="081B1BAB" w14:textId="276152EE" w:rsidR="008658FC" w:rsidRPr="00C57E08" w:rsidRDefault="008658FC" w:rsidP="008658FC">
      <w:pPr>
        <w:pStyle w:val="NormalWeb"/>
        <w:shd w:val="clear" w:color="auto" w:fill="FFFFFF"/>
        <w:spacing w:before="0" w:beforeAutospacing="0" w:after="0" w:afterAutospacing="0"/>
        <w:rPr>
          <w:rFonts w:asciiTheme="minorHAnsi" w:hAnsiTheme="minorHAnsi"/>
          <w:b/>
          <w:lang w:val="en"/>
        </w:rPr>
      </w:pPr>
      <w:r w:rsidRPr="00C57E08">
        <w:rPr>
          <w:rFonts w:asciiTheme="minorHAnsi" w:hAnsiTheme="minorHAnsi"/>
          <w:b/>
          <w:i/>
          <w:lang w:val="en"/>
        </w:rPr>
        <w:t>In Case of Emergency DIAL 911</w:t>
      </w:r>
    </w:p>
    <w:p w14:paraId="13011E54" w14:textId="77777777" w:rsidR="008658FC" w:rsidRPr="00C57E08" w:rsidRDefault="008658FC" w:rsidP="008658FC">
      <w:pPr>
        <w:pStyle w:val="Heading1"/>
        <w:shd w:val="clear" w:color="auto" w:fill="FFFFFF"/>
        <w:rPr>
          <w:rFonts w:asciiTheme="minorHAnsi" w:hAnsiTheme="minorHAnsi"/>
          <w:b w:val="0"/>
          <w:color w:val="auto"/>
          <w:sz w:val="24"/>
          <w:szCs w:val="24"/>
          <w:lang w:val="en"/>
        </w:rPr>
      </w:pPr>
    </w:p>
    <w:p w14:paraId="2CF540A0" w14:textId="77777777" w:rsidR="008658FC" w:rsidRPr="00C57E08" w:rsidRDefault="008658FC" w:rsidP="008658FC">
      <w:pPr>
        <w:pStyle w:val="Heading1"/>
        <w:shd w:val="clear" w:color="auto" w:fill="FFFFFF"/>
        <w:rPr>
          <w:rFonts w:asciiTheme="minorHAnsi" w:hAnsiTheme="minorHAnsi"/>
          <w:iCs/>
          <w:color w:val="auto"/>
          <w:sz w:val="24"/>
          <w:szCs w:val="24"/>
        </w:rPr>
      </w:pPr>
      <w:r w:rsidRPr="00C57E08">
        <w:rPr>
          <w:rFonts w:asciiTheme="minorHAnsi" w:hAnsiTheme="minorHAnsi"/>
          <w:iCs/>
          <w:color w:val="auto"/>
          <w:sz w:val="24"/>
          <w:szCs w:val="24"/>
        </w:rPr>
        <w:t>Henry Malley Memorial Library</w:t>
      </w:r>
    </w:p>
    <w:p w14:paraId="52366D6E" w14:textId="45B55198" w:rsidR="00446DA6" w:rsidRDefault="00165ADA" w:rsidP="008658FC">
      <w:pPr>
        <w:pStyle w:val="Heading1"/>
        <w:shd w:val="clear" w:color="auto" w:fill="FFFFFF"/>
        <w:rPr>
          <w:rFonts w:asciiTheme="minorHAnsi" w:hAnsiTheme="minorHAnsi"/>
          <w:b w:val="0"/>
          <w:iCs/>
          <w:color w:val="auto"/>
          <w:sz w:val="24"/>
          <w:szCs w:val="24"/>
        </w:rPr>
      </w:pPr>
      <w:r>
        <w:rPr>
          <w:rFonts w:asciiTheme="minorHAnsi" w:hAnsiTheme="minorHAnsi"/>
          <w:b w:val="0"/>
          <w:iCs/>
          <w:color w:val="auto"/>
          <w:sz w:val="24"/>
          <w:szCs w:val="24"/>
        </w:rPr>
        <w:t xml:space="preserve">101 S Lincoln Ave | </w:t>
      </w:r>
      <w:r w:rsidR="008658FC" w:rsidRPr="00C57E08">
        <w:rPr>
          <w:rFonts w:asciiTheme="minorHAnsi" w:hAnsiTheme="minorHAnsi"/>
          <w:b w:val="0"/>
          <w:iCs/>
          <w:color w:val="auto"/>
          <w:sz w:val="24"/>
          <w:szCs w:val="24"/>
        </w:rPr>
        <w:t xml:space="preserve">PO Box 345 </w:t>
      </w:r>
    </w:p>
    <w:p w14:paraId="57BD183C" w14:textId="157F5D99" w:rsidR="008658FC" w:rsidRPr="00C57E08" w:rsidRDefault="008658FC" w:rsidP="008658FC">
      <w:pPr>
        <w:pStyle w:val="Heading1"/>
        <w:shd w:val="clear" w:color="auto" w:fill="FFFFFF"/>
        <w:rPr>
          <w:rFonts w:asciiTheme="minorHAnsi" w:hAnsiTheme="minorHAnsi"/>
          <w:b w:val="0"/>
          <w:iCs/>
          <w:color w:val="auto"/>
          <w:sz w:val="24"/>
          <w:szCs w:val="24"/>
        </w:rPr>
      </w:pPr>
      <w:r w:rsidRPr="00C57E08">
        <w:rPr>
          <w:rFonts w:asciiTheme="minorHAnsi" w:hAnsiTheme="minorHAnsi"/>
          <w:b w:val="0"/>
          <w:iCs/>
          <w:color w:val="auto"/>
          <w:sz w:val="24"/>
          <w:szCs w:val="24"/>
        </w:rPr>
        <w:t>Broadus, MT 59317</w:t>
      </w:r>
    </w:p>
    <w:p w14:paraId="0C579509" w14:textId="77777777" w:rsidR="008658FC" w:rsidRPr="00C57E08" w:rsidRDefault="008658FC" w:rsidP="008658FC">
      <w:pPr>
        <w:pStyle w:val="Heading1"/>
        <w:shd w:val="clear" w:color="auto" w:fill="FFFFFF"/>
        <w:rPr>
          <w:rFonts w:asciiTheme="minorHAnsi" w:hAnsiTheme="minorHAnsi"/>
          <w:b w:val="0"/>
          <w:iCs/>
          <w:color w:val="auto"/>
          <w:sz w:val="24"/>
          <w:szCs w:val="24"/>
        </w:rPr>
      </w:pPr>
      <w:r w:rsidRPr="00C57E08">
        <w:rPr>
          <w:rFonts w:asciiTheme="minorHAnsi" w:hAnsiTheme="minorHAnsi"/>
          <w:b w:val="0"/>
          <w:iCs/>
          <w:color w:val="auto"/>
          <w:sz w:val="24"/>
          <w:szCs w:val="24"/>
        </w:rPr>
        <w:t>Phone: 406-436-2812</w:t>
      </w:r>
    </w:p>
    <w:p w14:paraId="16FD2894" w14:textId="77777777" w:rsidR="008658FC" w:rsidRPr="00C57E08" w:rsidRDefault="00000000" w:rsidP="008658FC">
      <w:pPr>
        <w:pStyle w:val="Heading1"/>
        <w:shd w:val="clear" w:color="auto" w:fill="FFFFFF"/>
        <w:rPr>
          <w:rFonts w:asciiTheme="minorHAnsi" w:hAnsiTheme="minorHAnsi"/>
          <w:b w:val="0"/>
          <w:iCs/>
          <w:color w:val="auto"/>
          <w:sz w:val="24"/>
          <w:szCs w:val="24"/>
        </w:rPr>
      </w:pPr>
      <w:hyperlink r:id="rId27" w:history="1">
        <w:r w:rsidR="008658FC" w:rsidRPr="00C57E08">
          <w:rPr>
            <w:rStyle w:val="Hyperlink"/>
            <w:rFonts w:asciiTheme="minorHAnsi" w:hAnsiTheme="minorHAnsi"/>
            <w:b w:val="0"/>
            <w:iCs/>
            <w:color w:val="auto"/>
            <w:sz w:val="24"/>
            <w:szCs w:val="24"/>
            <w:u w:val="none"/>
          </w:rPr>
          <w:t>broaduslibrary@rangeweb.net</w:t>
        </w:r>
      </w:hyperlink>
    </w:p>
    <w:p w14:paraId="70E9F061" w14:textId="71433C8E" w:rsidR="008658FC" w:rsidRPr="00165ADA" w:rsidRDefault="00165ADA" w:rsidP="008658FC">
      <w:pPr>
        <w:pStyle w:val="NormalWeb"/>
        <w:shd w:val="clear" w:color="auto" w:fill="FFFFFF"/>
        <w:spacing w:before="0" w:beforeAutospacing="0" w:after="0" w:afterAutospacing="0"/>
        <w:rPr>
          <w:rFonts w:asciiTheme="minorHAnsi" w:hAnsiTheme="minorHAnsi"/>
          <w:bCs/>
          <w:lang w:val="en"/>
        </w:rPr>
      </w:pPr>
      <w:r w:rsidRPr="00165ADA">
        <w:rPr>
          <w:rFonts w:asciiTheme="minorHAnsi" w:hAnsiTheme="minorHAnsi"/>
          <w:bCs/>
          <w:lang w:val="en"/>
        </w:rPr>
        <w:t>https://prco.mt.gov/Library</w:t>
      </w:r>
    </w:p>
    <w:p w14:paraId="533B4F05" w14:textId="77777777" w:rsidR="00165ADA" w:rsidRPr="00C57E08" w:rsidRDefault="00165ADA" w:rsidP="008658FC">
      <w:pPr>
        <w:pStyle w:val="NormalWeb"/>
        <w:shd w:val="clear" w:color="auto" w:fill="FFFFFF"/>
        <w:spacing w:before="0" w:beforeAutospacing="0" w:after="0" w:afterAutospacing="0"/>
        <w:rPr>
          <w:rFonts w:asciiTheme="minorHAnsi" w:hAnsiTheme="minorHAnsi"/>
          <w:b/>
          <w:lang w:val="en"/>
        </w:rPr>
      </w:pPr>
    </w:p>
    <w:p w14:paraId="59B7BA57" w14:textId="77777777" w:rsidR="008658FC" w:rsidRPr="00C57E08" w:rsidRDefault="008658FC" w:rsidP="008658FC">
      <w:pPr>
        <w:pStyle w:val="NormalWeb"/>
        <w:shd w:val="clear" w:color="auto" w:fill="FFFFFF"/>
        <w:spacing w:before="0" w:beforeAutospacing="0" w:after="0" w:afterAutospacing="0"/>
        <w:rPr>
          <w:rFonts w:asciiTheme="minorHAnsi" w:hAnsiTheme="minorHAnsi"/>
          <w:b/>
          <w:lang w:val="en"/>
        </w:rPr>
      </w:pPr>
      <w:r w:rsidRPr="00C57E08">
        <w:rPr>
          <w:rFonts w:asciiTheme="minorHAnsi" w:hAnsiTheme="minorHAnsi"/>
          <w:b/>
          <w:lang w:val="en"/>
        </w:rPr>
        <w:t>Powder River Extension</w:t>
      </w:r>
    </w:p>
    <w:p w14:paraId="7874743E" w14:textId="77777777" w:rsidR="008658FC" w:rsidRPr="00C57E08" w:rsidRDefault="008658FC" w:rsidP="008658FC">
      <w:pPr>
        <w:pStyle w:val="NormalWeb"/>
        <w:shd w:val="clear" w:color="auto" w:fill="FFFFFF"/>
        <w:spacing w:before="0" w:beforeAutospacing="0" w:after="0" w:afterAutospacing="0"/>
        <w:rPr>
          <w:rFonts w:asciiTheme="minorHAnsi" w:hAnsiTheme="minorHAnsi"/>
          <w:lang w:val="en"/>
        </w:rPr>
      </w:pPr>
      <w:r w:rsidRPr="00C57E08">
        <w:rPr>
          <w:rFonts w:asciiTheme="minorHAnsi" w:hAnsiTheme="minorHAnsi"/>
          <w:lang w:val="en"/>
        </w:rPr>
        <w:t>Montana State University</w:t>
      </w:r>
    </w:p>
    <w:p w14:paraId="5D6C82BB" w14:textId="77777777" w:rsidR="00446DA6" w:rsidRDefault="008658FC" w:rsidP="008658FC">
      <w:pPr>
        <w:pStyle w:val="NormalWeb"/>
        <w:shd w:val="clear" w:color="auto" w:fill="FFFFFF"/>
        <w:spacing w:before="0" w:beforeAutospacing="0" w:after="0" w:afterAutospacing="0"/>
        <w:rPr>
          <w:rFonts w:asciiTheme="minorHAnsi" w:hAnsiTheme="minorHAnsi"/>
          <w:lang w:val="en"/>
        </w:rPr>
      </w:pPr>
      <w:r w:rsidRPr="00C57E08">
        <w:rPr>
          <w:rFonts w:asciiTheme="minorHAnsi" w:hAnsiTheme="minorHAnsi"/>
          <w:lang w:val="en"/>
        </w:rPr>
        <w:t xml:space="preserve">PO Box 200 </w:t>
      </w:r>
    </w:p>
    <w:p w14:paraId="269C6A28" w14:textId="0D10ED4E" w:rsidR="008658FC" w:rsidRPr="00C57E08" w:rsidRDefault="008658FC" w:rsidP="008658FC">
      <w:pPr>
        <w:pStyle w:val="NormalWeb"/>
        <w:shd w:val="clear" w:color="auto" w:fill="FFFFFF"/>
        <w:spacing w:before="0" w:beforeAutospacing="0" w:after="0" w:afterAutospacing="0"/>
        <w:rPr>
          <w:rFonts w:asciiTheme="minorHAnsi" w:hAnsiTheme="minorHAnsi"/>
          <w:lang w:val="en"/>
        </w:rPr>
      </w:pPr>
      <w:r w:rsidRPr="00C57E08">
        <w:rPr>
          <w:rFonts w:asciiTheme="minorHAnsi" w:hAnsiTheme="minorHAnsi"/>
          <w:lang w:val="en"/>
        </w:rPr>
        <w:t>Broadus, MT 59317</w:t>
      </w:r>
    </w:p>
    <w:p w14:paraId="59A14F48" w14:textId="77777777" w:rsidR="008658FC" w:rsidRPr="00C57E08" w:rsidRDefault="008658FC" w:rsidP="008658FC">
      <w:pPr>
        <w:pStyle w:val="NormalWeb"/>
        <w:shd w:val="clear" w:color="auto" w:fill="FFFFFF"/>
        <w:spacing w:before="0" w:beforeAutospacing="0" w:after="0" w:afterAutospacing="0"/>
        <w:rPr>
          <w:rFonts w:asciiTheme="minorHAnsi" w:hAnsiTheme="minorHAnsi"/>
          <w:lang w:val="en"/>
        </w:rPr>
      </w:pPr>
      <w:r w:rsidRPr="00C57E08">
        <w:rPr>
          <w:rFonts w:asciiTheme="minorHAnsi" w:hAnsiTheme="minorHAnsi"/>
          <w:lang w:val="en"/>
        </w:rPr>
        <w:t>Phone: 406-436-2424</w:t>
      </w:r>
    </w:p>
    <w:p w14:paraId="1C6B5354" w14:textId="77777777" w:rsidR="008658FC" w:rsidRPr="00C57E08" w:rsidRDefault="008658FC" w:rsidP="008658FC">
      <w:pPr>
        <w:pStyle w:val="NormalWeb"/>
        <w:shd w:val="clear" w:color="auto" w:fill="FFFFFF"/>
        <w:spacing w:before="0" w:beforeAutospacing="0" w:after="0" w:afterAutospacing="0"/>
        <w:rPr>
          <w:rFonts w:asciiTheme="minorHAnsi" w:hAnsiTheme="minorHAnsi"/>
          <w:lang w:val="en"/>
        </w:rPr>
      </w:pPr>
      <w:r w:rsidRPr="00C57E08">
        <w:rPr>
          <w:rFonts w:asciiTheme="minorHAnsi" w:hAnsiTheme="minorHAnsi"/>
          <w:lang w:val="en"/>
        </w:rPr>
        <w:t>powderriver@montana.edu</w:t>
      </w:r>
    </w:p>
    <w:p w14:paraId="5C686CA5" w14:textId="77777777" w:rsidR="008658FC" w:rsidRPr="00165ADA" w:rsidRDefault="00000000" w:rsidP="008658FC">
      <w:pPr>
        <w:pStyle w:val="Heading1"/>
        <w:shd w:val="clear" w:color="auto" w:fill="FFFFFF"/>
        <w:rPr>
          <w:rFonts w:asciiTheme="minorHAnsi" w:hAnsiTheme="minorHAnsi"/>
          <w:b w:val="0"/>
          <w:bCs w:val="0"/>
          <w:color w:val="auto"/>
          <w:sz w:val="24"/>
          <w:szCs w:val="24"/>
          <w:lang w:val="en"/>
        </w:rPr>
      </w:pPr>
      <w:hyperlink r:id="rId28" w:history="1">
        <w:r w:rsidR="008658FC" w:rsidRPr="00165ADA">
          <w:rPr>
            <w:rStyle w:val="Hyperlink"/>
            <w:rFonts w:asciiTheme="minorHAnsi" w:hAnsiTheme="minorHAnsi"/>
            <w:b w:val="0"/>
            <w:bCs w:val="0"/>
            <w:sz w:val="24"/>
            <w:szCs w:val="24"/>
            <w:lang w:val="en"/>
          </w:rPr>
          <w:t>http://powderriver.msuextension.org/</w:t>
        </w:r>
      </w:hyperlink>
    </w:p>
    <w:p w14:paraId="2D1CD973" w14:textId="77777777" w:rsidR="008658FC" w:rsidRPr="00C57E08" w:rsidRDefault="008658FC" w:rsidP="008658FC">
      <w:pPr>
        <w:pStyle w:val="Heading1"/>
        <w:shd w:val="clear" w:color="auto" w:fill="FFFFFF"/>
        <w:rPr>
          <w:rFonts w:asciiTheme="minorHAnsi" w:hAnsiTheme="minorHAnsi"/>
          <w:color w:val="auto"/>
          <w:sz w:val="24"/>
          <w:szCs w:val="24"/>
          <w:lang w:val="en"/>
        </w:rPr>
      </w:pPr>
    </w:p>
    <w:p w14:paraId="7F12C98C" w14:textId="77777777" w:rsidR="00446DA6" w:rsidRDefault="008658FC" w:rsidP="008658FC">
      <w:pPr>
        <w:pStyle w:val="Heading1"/>
        <w:shd w:val="clear" w:color="auto" w:fill="FFFFFF"/>
        <w:rPr>
          <w:rStyle w:val="style21"/>
          <w:rFonts w:asciiTheme="minorHAnsi" w:hAnsiTheme="minorHAnsi"/>
          <w:b w:val="0"/>
          <w:color w:val="auto"/>
          <w:lang w:val="en"/>
        </w:rPr>
      </w:pPr>
      <w:r w:rsidRPr="00C57E08">
        <w:rPr>
          <w:rFonts w:asciiTheme="minorHAnsi" w:hAnsiTheme="minorHAnsi"/>
          <w:color w:val="auto"/>
          <w:sz w:val="24"/>
          <w:szCs w:val="24"/>
          <w:lang w:val="en"/>
        </w:rPr>
        <w:t>Superintendent of Schools</w:t>
      </w:r>
      <w:r w:rsidRPr="00C57E08">
        <w:rPr>
          <w:rFonts w:asciiTheme="minorHAnsi" w:hAnsiTheme="minorHAnsi"/>
          <w:color w:val="auto"/>
          <w:sz w:val="24"/>
          <w:szCs w:val="24"/>
          <w:lang w:val="en"/>
        </w:rPr>
        <w:br/>
      </w:r>
      <w:r w:rsidRPr="00C57E08">
        <w:rPr>
          <w:rStyle w:val="style21"/>
          <w:rFonts w:asciiTheme="minorHAnsi" w:hAnsiTheme="minorHAnsi"/>
          <w:b w:val="0"/>
          <w:color w:val="auto"/>
          <w:lang w:val="en"/>
        </w:rPr>
        <w:t xml:space="preserve">PO Box 718 </w:t>
      </w:r>
    </w:p>
    <w:p w14:paraId="46CECCA5" w14:textId="26E01F05" w:rsidR="008658FC" w:rsidRPr="00C57E08" w:rsidRDefault="008658FC" w:rsidP="008658FC">
      <w:pPr>
        <w:pStyle w:val="Heading1"/>
        <w:shd w:val="clear" w:color="auto" w:fill="FFFFFF"/>
        <w:rPr>
          <w:rStyle w:val="Hyperlink"/>
          <w:rFonts w:asciiTheme="minorHAnsi" w:hAnsiTheme="minorHAnsi"/>
          <w:b w:val="0"/>
          <w:color w:val="auto"/>
          <w:sz w:val="24"/>
          <w:szCs w:val="24"/>
          <w:u w:val="none"/>
          <w:lang w:val="en"/>
        </w:rPr>
      </w:pPr>
      <w:r w:rsidRPr="00C57E08">
        <w:rPr>
          <w:rStyle w:val="style21"/>
          <w:rFonts w:asciiTheme="minorHAnsi" w:hAnsiTheme="minorHAnsi"/>
          <w:b w:val="0"/>
          <w:color w:val="auto"/>
          <w:lang w:val="en"/>
        </w:rPr>
        <w:t>Broadus, MT 59317</w:t>
      </w:r>
      <w:r w:rsidRPr="00C57E08">
        <w:rPr>
          <w:rFonts w:asciiTheme="minorHAnsi" w:hAnsiTheme="minorHAnsi"/>
          <w:b w:val="0"/>
          <w:color w:val="auto"/>
          <w:sz w:val="24"/>
          <w:szCs w:val="24"/>
          <w:lang w:val="en"/>
        </w:rPr>
        <w:br/>
      </w:r>
      <w:r w:rsidRPr="00C57E08">
        <w:rPr>
          <w:rStyle w:val="style21"/>
          <w:rFonts w:asciiTheme="minorHAnsi" w:hAnsiTheme="minorHAnsi"/>
          <w:b w:val="0"/>
          <w:color w:val="auto"/>
          <w:lang w:val="en"/>
        </w:rPr>
        <w:t>Phone: 406-436-2488</w:t>
      </w:r>
      <w:r w:rsidRPr="00C57E08">
        <w:rPr>
          <w:rFonts w:asciiTheme="minorHAnsi" w:hAnsiTheme="minorHAnsi"/>
          <w:color w:val="auto"/>
          <w:sz w:val="24"/>
          <w:szCs w:val="24"/>
          <w:lang w:val="en"/>
        </w:rPr>
        <w:br/>
      </w:r>
      <w:hyperlink r:id="rId29" w:history="1">
        <w:r w:rsidRPr="00C57E08">
          <w:rPr>
            <w:rStyle w:val="Hyperlink"/>
            <w:rFonts w:asciiTheme="minorHAnsi" w:hAnsiTheme="minorHAnsi"/>
            <w:b w:val="0"/>
            <w:color w:val="auto"/>
            <w:sz w:val="24"/>
            <w:szCs w:val="24"/>
            <w:u w:val="none"/>
            <w:lang w:val="en"/>
          </w:rPr>
          <w:t>mlloyd@prco.mt.gov</w:t>
        </w:r>
      </w:hyperlink>
    </w:p>
    <w:p w14:paraId="068DB4CE" w14:textId="24D19FFA" w:rsidR="008658FC" w:rsidRPr="00C57E08" w:rsidRDefault="00165ADA" w:rsidP="008658FC">
      <w:pPr>
        <w:pStyle w:val="Heading1"/>
        <w:shd w:val="clear" w:color="auto" w:fill="FFFFFF"/>
        <w:rPr>
          <w:rFonts w:asciiTheme="minorHAnsi" w:hAnsiTheme="minorHAnsi"/>
          <w:b w:val="0"/>
          <w:color w:val="auto"/>
          <w:sz w:val="24"/>
          <w:szCs w:val="24"/>
          <w:lang w:val="en"/>
        </w:rPr>
      </w:pPr>
      <w:r w:rsidRPr="00165ADA">
        <w:rPr>
          <w:rFonts w:asciiTheme="minorHAnsi" w:hAnsiTheme="minorHAnsi"/>
          <w:b w:val="0"/>
          <w:color w:val="auto"/>
          <w:sz w:val="24"/>
          <w:szCs w:val="24"/>
          <w:lang w:val="en"/>
        </w:rPr>
        <w:t>https://prco.mt.gov/Superintendent-of-Schools</w:t>
      </w:r>
    </w:p>
    <w:p w14:paraId="055DF4AB" w14:textId="77777777" w:rsidR="008658FC" w:rsidRPr="00C57E08" w:rsidRDefault="008658FC" w:rsidP="008658FC">
      <w:pPr>
        <w:spacing w:after="0" w:line="240" w:lineRule="auto"/>
        <w:rPr>
          <w:sz w:val="24"/>
          <w:szCs w:val="24"/>
          <w:lang w:val="en"/>
        </w:rPr>
      </w:pPr>
    </w:p>
    <w:p w14:paraId="19C05ABD" w14:textId="35CC9D82" w:rsidR="00446DA6" w:rsidRDefault="008658FC" w:rsidP="008658FC">
      <w:pPr>
        <w:spacing w:after="0" w:line="240" w:lineRule="auto"/>
        <w:rPr>
          <w:sz w:val="24"/>
          <w:szCs w:val="24"/>
          <w:lang w:val="en"/>
        </w:rPr>
      </w:pPr>
      <w:r w:rsidRPr="00C57E08">
        <w:rPr>
          <w:b/>
          <w:sz w:val="24"/>
          <w:szCs w:val="24"/>
          <w:lang w:val="en"/>
        </w:rPr>
        <w:t xml:space="preserve">Weed </w:t>
      </w:r>
      <w:r w:rsidR="00105E87">
        <w:rPr>
          <w:b/>
          <w:sz w:val="24"/>
          <w:szCs w:val="24"/>
          <w:lang w:val="en"/>
        </w:rPr>
        <w:t>District</w:t>
      </w:r>
      <w:r w:rsidRPr="00C57E08">
        <w:rPr>
          <w:sz w:val="24"/>
          <w:szCs w:val="24"/>
          <w:lang w:val="en"/>
        </w:rPr>
        <w:t xml:space="preserve"> </w:t>
      </w:r>
      <w:r w:rsidRPr="00C57E08">
        <w:rPr>
          <w:sz w:val="24"/>
          <w:szCs w:val="24"/>
          <w:lang w:val="en"/>
        </w:rPr>
        <w:br/>
        <w:t xml:space="preserve">PO Box 200 </w:t>
      </w:r>
    </w:p>
    <w:p w14:paraId="007FEF95" w14:textId="0ECAEBAF" w:rsidR="008658FC" w:rsidRPr="00C57E08" w:rsidRDefault="008658FC" w:rsidP="008658FC">
      <w:pPr>
        <w:spacing w:after="0" w:line="240" w:lineRule="auto"/>
        <w:rPr>
          <w:sz w:val="24"/>
          <w:szCs w:val="24"/>
          <w:lang w:val="en"/>
        </w:rPr>
      </w:pPr>
      <w:r w:rsidRPr="00C57E08">
        <w:rPr>
          <w:sz w:val="24"/>
          <w:szCs w:val="24"/>
          <w:lang w:val="en"/>
        </w:rPr>
        <w:t>Broadus, MT 59317</w:t>
      </w:r>
      <w:r w:rsidRPr="00C57E08">
        <w:rPr>
          <w:sz w:val="24"/>
          <w:szCs w:val="24"/>
          <w:lang w:val="en"/>
        </w:rPr>
        <w:br/>
        <w:t xml:space="preserve">Phone: 406-436-2405 </w:t>
      </w:r>
    </w:p>
    <w:p w14:paraId="1999CC44" w14:textId="77777777" w:rsidR="00105E87" w:rsidRDefault="00105E87" w:rsidP="008658FC">
      <w:pPr>
        <w:spacing w:after="0" w:line="240" w:lineRule="auto"/>
      </w:pPr>
      <w:r w:rsidRPr="00105E87">
        <w:t xml:space="preserve">tvantine@prco.mt.gov </w:t>
      </w:r>
    </w:p>
    <w:p w14:paraId="30521F5C" w14:textId="50D4CE79" w:rsidR="008658FC" w:rsidRPr="00C57E08" w:rsidRDefault="00105E87" w:rsidP="008658FC">
      <w:pPr>
        <w:spacing w:after="0" w:line="240" w:lineRule="auto"/>
        <w:rPr>
          <w:sz w:val="24"/>
          <w:szCs w:val="24"/>
          <w:lang w:val="en"/>
        </w:rPr>
      </w:pPr>
      <w:r w:rsidRPr="00105E87">
        <w:rPr>
          <w:sz w:val="24"/>
          <w:szCs w:val="24"/>
          <w:lang w:val="en"/>
        </w:rPr>
        <w:t>https://prco.mt.gov/WeedDepartment</w:t>
      </w:r>
    </w:p>
    <w:p w14:paraId="5989C956" w14:textId="77777777" w:rsidR="008658FC" w:rsidRPr="00C57E08" w:rsidRDefault="008658FC" w:rsidP="008658FC">
      <w:pPr>
        <w:spacing w:after="0" w:line="240" w:lineRule="auto"/>
        <w:rPr>
          <w:sz w:val="24"/>
          <w:szCs w:val="24"/>
          <w:lang w:val="en"/>
        </w:rPr>
      </w:pPr>
    </w:p>
    <w:p w14:paraId="15FDDBEF" w14:textId="77777777" w:rsidR="00F801F5" w:rsidRDefault="00F801F5"/>
    <w:sectPr w:rsidR="00F801F5">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78392" w14:textId="77777777" w:rsidR="00BF162D" w:rsidRDefault="00BF162D">
      <w:pPr>
        <w:spacing w:after="0" w:line="240" w:lineRule="auto"/>
      </w:pPr>
      <w:r>
        <w:separator/>
      </w:r>
    </w:p>
  </w:endnote>
  <w:endnote w:type="continuationSeparator" w:id="0">
    <w:p w14:paraId="62C2ADDF" w14:textId="77777777" w:rsidR="00BF162D" w:rsidRDefault="00BF1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ED53" w14:textId="2125FEAB" w:rsidR="00AE7031" w:rsidRDefault="008658FC" w:rsidP="001C6932">
    <w:pPr>
      <w:pStyle w:val="xmsonormal"/>
      <w:spacing w:before="0" w:beforeAutospacing="0" w:after="0" w:afterAutospacing="0"/>
      <w:rPr>
        <w:rFonts w:ascii="Calibri" w:hAnsi="Calibri"/>
        <w:color w:val="000000"/>
        <w:sz w:val="22"/>
        <w:szCs w:val="22"/>
      </w:rPr>
    </w:pPr>
    <w:r>
      <w:rPr>
        <w:rFonts w:ascii="Calibri" w:hAnsi="Calibri"/>
        <w:color w:val="000000"/>
        <w:sz w:val="22"/>
        <w:szCs w:val="22"/>
      </w:rPr>
      <w:t xml:space="preserve">This Resource Guide was prepared by Justice </w:t>
    </w:r>
    <w:proofErr w:type="gramStart"/>
    <w:r>
      <w:rPr>
        <w:rFonts w:ascii="Calibri" w:hAnsi="Calibri"/>
        <w:color w:val="000000"/>
        <w:sz w:val="22"/>
        <w:szCs w:val="22"/>
      </w:rPr>
      <w:t>For</w:t>
    </w:r>
    <w:proofErr w:type="gramEnd"/>
    <w:r>
      <w:rPr>
        <w:rFonts w:ascii="Calibri" w:hAnsi="Calibri"/>
        <w:color w:val="000000"/>
        <w:sz w:val="22"/>
        <w:szCs w:val="22"/>
      </w:rPr>
      <w:t xml:space="preserve"> Montanans AmeriCorps Members.  Although we do our best to keep these guides current, please contact programs directly for the most accurate and up-to-date information.   Last Updated: January </w:t>
    </w:r>
    <w:r w:rsidR="00334E90">
      <w:rPr>
        <w:rFonts w:ascii="Calibri" w:hAnsi="Calibri"/>
        <w:color w:val="000000"/>
        <w:sz w:val="22"/>
        <w:szCs w:val="22"/>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6A75" w14:textId="77777777" w:rsidR="00BF162D" w:rsidRDefault="00BF162D">
      <w:pPr>
        <w:spacing w:after="0" w:line="240" w:lineRule="auto"/>
      </w:pPr>
      <w:r>
        <w:separator/>
      </w:r>
    </w:p>
  </w:footnote>
  <w:footnote w:type="continuationSeparator" w:id="0">
    <w:p w14:paraId="342443BE" w14:textId="77777777" w:rsidR="00BF162D" w:rsidRDefault="00BF1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351810"/>
      <w:docPartObj>
        <w:docPartGallery w:val="Page Numbers (Top of Page)"/>
        <w:docPartUnique/>
      </w:docPartObj>
    </w:sdtPr>
    <w:sdtEndPr>
      <w:rPr>
        <w:noProof/>
      </w:rPr>
    </w:sdtEndPr>
    <w:sdtContent>
      <w:p w14:paraId="7D2300D0" w14:textId="77777777" w:rsidR="00AE7031" w:rsidRDefault="008658FC">
        <w:pPr>
          <w:pStyle w:val="Header"/>
          <w:jc w:val="right"/>
        </w:pPr>
        <w:r>
          <w:fldChar w:fldCharType="begin"/>
        </w:r>
        <w:r>
          <w:instrText xml:space="preserve"> PAGE   \* MERGEFORMAT </w:instrText>
        </w:r>
        <w:r>
          <w:fldChar w:fldCharType="separate"/>
        </w:r>
        <w:r w:rsidR="001C3C6D">
          <w:rPr>
            <w:noProof/>
          </w:rPr>
          <w:t>1</w:t>
        </w:r>
        <w:r>
          <w:rPr>
            <w:noProof/>
          </w:rPr>
          <w:fldChar w:fldCharType="end"/>
        </w:r>
      </w:p>
    </w:sdtContent>
  </w:sdt>
  <w:p w14:paraId="42E33176" w14:textId="77777777" w:rsidR="00AE7031" w:rsidRPr="006341B3" w:rsidRDefault="008658FC" w:rsidP="006341B3">
    <w:pPr>
      <w:pStyle w:val="Header"/>
      <w:jc w:val="center"/>
      <w:rPr>
        <w:sz w:val="44"/>
        <w:szCs w:val="44"/>
      </w:rPr>
    </w:pPr>
    <w:r w:rsidRPr="006341B3">
      <w:rPr>
        <w:sz w:val="44"/>
        <w:szCs w:val="44"/>
      </w:rPr>
      <w:t>Powder River County Resource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60BC8"/>
    <w:multiLevelType w:val="multilevel"/>
    <w:tmpl w:val="72E8B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C21FB0"/>
    <w:multiLevelType w:val="multilevel"/>
    <w:tmpl w:val="CA7E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6863261">
    <w:abstractNumId w:val="0"/>
  </w:num>
  <w:num w:numId="2" w16cid:durableId="39901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8FC"/>
    <w:rsid w:val="00043043"/>
    <w:rsid w:val="00105E87"/>
    <w:rsid w:val="00164A08"/>
    <w:rsid w:val="00165ADA"/>
    <w:rsid w:val="001C3C6D"/>
    <w:rsid w:val="001D3AFB"/>
    <w:rsid w:val="002C0881"/>
    <w:rsid w:val="00334E90"/>
    <w:rsid w:val="00353034"/>
    <w:rsid w:val="00446DA6"/>
    <w:rsid w:val="0056187A"/>
    <w:rsid w:val="007C33DE"/>
    <w:rsid w:val="008658FC"/>
    <w:rsid w:val="00921C73"/>
    <w:rsid w:val="0092548B"/>
    <w:rsid w:val="009757AD"/>
    <w:rsid w:val="00985377"/>
    <w:rsid w:val="00A00585"/>
    <w:rsid w:val="00A04DC0"/>
    <w:rsid w:val="00AE7031"/>
    <w:rsid w:val="00BF162D"/>
    <w:rsid w:val="00D52D76"/>
    <w:rsid w:val="00F53686"/>
    <w:rsid w:val="00F801F5"/>
    <w:rsid w:val="00FB190D"/>
    <w:rsid w:val="00FF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DD09"/>
  <w15:chartTrackingRefBased/>
  <w15:docId w15:val="{3AA5F6F6-9170-4A96-ACAB-593AB5DC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8FC"/>
  </w:style>
  <w:style w:type="paragraph" w:styleId="Heading1">
    <w:name w:val="heading 1"/>
    <w:basedOn w:val="Normal"/>
    <w:link w:val="Heading1Char"/>
    <w:uiPriority w:val="9"/>
    <w:qFormat/>
    <w:rsid w:val="008658FC"/>
    <w:pPr>
      <w:spacing w:after="0" w:line="240" w:lineRule="auto"/>
      <w:outlineLvl w:val="0"/>
    </w:pPr>
    <w:rPr>
      <w:rFonts w:ascii="Verdana" w:eastAsia="Times New Roman" w:hAnsi="Verdana" w:cs="Times New Roman"/>
      <w:b/>
      <w:bCs/>
      <w:color w:val="006600"/>
      <w:kern w:val="36"/>
      <w:sz w:val="48"/>
      <w:szCs w:val="48"/>
    </w:rPr>
  </w:style>
  <w:style w:type="paragraph" w:styleId="Heading2">
    <w:name w:val="heading 2"/>
    <w:basedOn w:val="Normal"/>
    <w:next w:val="Normal"/>
    <w:link w:val="Heading2Char"/>
    <w:uiPriority w:val="9"/>
    <w:unhideWhenUsed/>
    <w:qFormat/>
    <w:rsid w:val="008658F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8FC"/>
    <w:rPr>
      <w:rFonts w:ascii="Verdana" w:eastAsia="Times New Roman" w:hAnsi="Verdana" w:cs="Times New Roman"/>
      <w:b/>
      <w:bCs/>
      <w:color w:val="006600"/>
      <w:kern w:val="36"/>
      <w:sz w:val="48"/>
      <w:szCs w:val="48"/>
    </w:rPr>
  </w:style>
  <w:style w:type="character" w:customStyle="1" w:styleId="Heading2Char">
    <w:name w:val="Heading 2 Char"/>
    <w:basedOn w:val="DefaultParagraphFont"/>
    <w:link w:val="Heading2"/>
    <w:uiPriority w:val="9"/>
    <w:rsid w:val="008658FC"/>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865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8FC"/>
  </w:style>
  <w:style w:type="paragraph" w:customStyle="1" w:styleId="xmsonormal">
    <w:name w:val="x_msonormal"/>
    <w:basedOn w:val="Normal"/>
    <w:rsid w:val="008658F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658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58FC"/>
    <w:rPr>
      <w:color w:val="0563C1" w:themeColor="hyperlink"/>
      <w:u w:val="single"/>
    </w:rPr>
  </w:style>
  <w:style w:type="character" w:styleId="Strong">
    <w:name w:val="Strong"/>
    <w:basedOn w:val="DefaultParagraphFont"/>
    <w:uiPriority w:val="22"/>
    <w:qFormat/>
    <w:rsid w:val="008658FC"/>
    <w:rPr>
      <w:b/>
      <w:bCs/>
    </w:rPr>
  </w:style>
  <w:style w:type="character" w:styleId="Emphasis">
    <w:name w:val="Emphasis"/>
    <w:basedOn w:val="DefaultParagraphFont"/>
    <w:uiPriority w:val="20"/>
    <w:qFormat/>
    <w:rsid w:val="008658FC"/>
    <w:rPr>
      <w:i/>
      <w:iCs/>
    </w:rPr>
  </w:style>
  <w:style w:type="character" w:customStyle="1" w:styleId="style11">
    <w:name w:val="style11"/>
    <w:basedOn w:val="DefaultParagraphFont"/>
    <w:rsid w:val="008658FC"/>
    <w:rPr>
      <w:sz w:val="24"/>
      <w:szCs w:val="24"/>
    </w:rPr>
  </w:style>
  <w:style w:type="character" w:customStyle="1" w:styleId="style61">
    <w:name w:val="style61"/>
    <w:basedOn w:val="DefaultParagraphFont"/>
    <w:rsid w:val="008658FC"/>
    <w:rPr>
      <w:b/>
      <w:bCs/>
      <w:color w:val="006600"/>
      <w:sz w:val="48"/>
      <w:szCs w:val="48"/>
    </w:rPr>
  </w:style>
  <w:style w:type="character" w:customStyle="1" w:styleId="style71">
    <w:name w:val="style71"/>
    <w:basedOn w:val="DefaultParagraphFont"/>
    <w:rsid w:val="008658FC"/>
    <w:rPr>
      <w:color w:val="006600"/>
      <w:sz w:val="24"/>
      <w:szCs w:val="24"/>
    </w:rPr>
  </w:style>
  <w:style w:type="character" w:customStyle="1" w:styleId="style21">
    <w:name w:val="style21"/>
    <w:basedOn w:val="DefaultParagraphFont"/>
    <w:rsid w:val="008658FC"/>
    <w:rPr>
      <w:sz w:val="27"/>
      <w:szCs w:val="27"/>
    </w:rPr>
  </w:style>
  <w:style w:type="paragraph" w:styleId="NoSpacing">
    <w:name w:val="No Spacing"/>
    <w:uiPriority w:val="1"/>
    <w:qFormat/>
    <w:rsid w:val="00446DA6"/>
    <w:pPr>
      <w:spacing w:after="0" w:line="240" w:lineRule="auto"/>
    </w:pPr>
  </w:style>
  <w:style w:type="character" w:styleId="UnresolvedMention">
    <w:name w:val="Unresolved Mention"/>
    <w:basedOn w:val="DefaultParagraphFont"/>
    <w:uiPriority w:val="99"/>
    <w:semiHidden/>
    <w:unhideWhenUsed/>
    <w:rsid w:val="00446DA6"/>
    <w:rPr>
      <w:color w:val="605E5C"/>
      <w:shd w:val="clear" w:color="auto" w:fill="E1DFDD"/>
    </w:rPr>
  </w:style>
  <w:style w:type="character" w:styleId="FollowedHyperlink">
    <w:name w:val="FollowedHyperlink"/>
    <w:basedOn w:val="DefaultParagraphFont"/>
    <w:uiPriority w:val="99"/>
    <w:semiHidden/>
    <w:unhideWhenUsed/>
    <w:rsid w:val="00F53686"/>
    <w:rPr>
      <w:color w:val="954F72" w:themeColor="followedHyperlink"/>
      <w:u w:val="single"/>
    </w:rPr>
  </w:style>
  <w:style w:type="paragraph" w:styleId="Footer">
    <w:name w:val="footer"/>
    <w:basedOn w:val="Normal"/>
    <w:link w:val="FooterChar"/>
    <w:uiPriority w:val="99"/>
    <w:unhideWhenUsed/>
    <w:rsid w:val="0033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apmt.org" TargetMode="External"/><Relationship Id="rId13" Type="http://schemas.openxmlformats.org/officeDocument/2006/relationships/hyperlink" Target="mailto:prpublichealth@rangeweb.net" TargetMode="External"/><Relationship Id="rId18" Type="http://schemas.openxmlformats.org/officeDocument/2006/relationships/hyperlink" Target="http://www.mtlsa.org" TargetMode="External"/><Relationship Id="rId26" Type="http://schemas.openxmlformats.org/officeDocument/2006/relationships/hyperlink" Target="http://prco.mt.gov/departments/adrane@prco.mt.gov" TargetMode="External"/><Relationship Id="rId3" Type="http://schemas.openxmlformats.org/officeDocument/2006/relationships/settings" Target="settings.xml"/><Relationship Id="rId21" Type="http://schemas.openxmlformats.org/officeDocument/2006/relationships/hyperlink" Target="mailto:%20seniorcenter@rangeweb.net" TargetMode="External"/><Relationship Id="rId7" Type="http://schemas.openxmlformats.org/officeDocument/2006/relationships/hyperlink" Target="mailto:deap@deapmt.org" TargetMode="External"/><Relationship Id="rId12" Type="http://schemas.openxmlformats.org/officeDocument/2006/relationships/hyperlink" Target="http://www.emcmhc.com" TargetMode="External"/><Relationship Id="rId17" Type="http://schemas.openxmlformats.org/officeDocument/2006/relationships/hyperlink" Target="http://www.montanalawhelp.org" TargetMode="External"/><Relationship Id="rId25" Type="http://schemas.openxmlformats.org/officeDocument/2006/relationships/hyperlink" Target="http://prco.mt.gov/broadusfire@rangeweb.ne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shannon@mt.gov" TargetMode="External"/><Relationship Id="rId20" Type="http://schemas.openxmlformats.org/officeDocument/2006/relationships/hyperlink" Target="mailto:prmadmin@powderrivermanor.com" TargetMode="External"/><Relationship Id="rId29" Type="http://schemas.openxmlformats.org/officeDocument/2006/relationships/hyperlink" Target="mailto:mlloyd@prco.mt.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fbn.org" TargetMode="External"/><Relationship Id="rId24" Type="http://schemas.openxmlformats.org/officeDocument/2006/relationships/hyperlink" Target="http://www.aemt.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richrads@prco.mt.gov" TargetMode="External"/><Relationship Id="rId23" Type="http://schemas.openxmlformats.org/officeDocument/2006/relationships/hyperlink" Target="mailto:jrobinson@prco.mt.gov" TargetMode="External"/><Relationship Id="rId28" Type="http://schemas.openxmlformats.org/officeDocument/2006/relationships/hyperlink" Target="http://powderriver.msuextension.org/" TargetMode="External"/><Relationship Id="rId10" Type="http://schemas.openxmlformats.org/officeDocument/2006/relationships/hyperlink" Target="mailto:pphillippi@mt.gov" TargetMode="External"/><Relationship Id="rId19" Type="http://schemas.openxmlformats.org/officeDocument/2006/relationships/hyperlink" Target="http://www.mtlsa.org"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eapmt.org/" TargetMode="External"/><Relationship Id="rId14" Type="http://schemas.openxmlformats.org/officeDocument/2006/relationships/hyperlink" Target="http://www.prco.mt.gov/departments/PublicHealth.asp" TargetMode="External"/><Relationship Id="rId22" Type="http://schemas.openxmlformats.org/officeDocument/2006/relationships/hyperlink" Target="http://prco.mt.gov/departments/prcrd1@gmail.com" TargetMode="External"/><Relationship Id="rId27" Type="http://schemas.openxmlformats.org/officeDocument/2006/relationships/hyperlink" Target="mailto:broaduslibrary@rangeweb.net"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Montana Legal Services Assn</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Walsh</dc:creator>
  <cp:keywords/>
  <dc:description/>
  <cp:lastModifiedBy>Davis-Rodak, Emma</cp:lastModifiedBy>
  <cp:revision>3</cp:revision>
  <dcterms:created xsi:type="dcterms:W3CDTF">2024-02-20T17:41:00Z</dcterms:created>
  <dcterms:modified xsi:type="dcterms:W3CDTF">2024-02-21T22:44:00Z</dcterms:modified>
</cp:coreProperties>
</file>